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49F" w:rsidRPr="0066063E" w:rsidRDefault="00E9549F" w:rsidP="00E9549F">
      <w:pPr>
        <w:jc w:val="center"/>
        <w:rPr>
          <w:rFonts w:ascii="GHEA Grapalat" w:hAnsi="GHEA Grapalat" w:cs="Times Armenian"/>
          <w:b/>
          <w:szCs w:val="24"/>
          <w:lang w:val="pt-BR"/>
        </w:rPr>
      </w:pPr>
      <w:r>
        <w:rPr>
          <w:rFonts w:ascii="GHEA Grapalat" w:hAnsi="GHEA Grapalat" w:cs="Sylfaen"/>
          <w:b/>
          <w:szCs w:val="24"/>
          <w:lang w:val="pt-BR"/>
        </w:rPr>
        <w:t xml:space="preserve">ՏՐԱՆՍՊՈՐՏԱՅԻՆ ՄԻՋՈՑՆԵՐԻ ՏԵԽՆԻԿԱԿԱՆ ՍՊԱՍԱՐԿՄԱՆ ԾԱՌԱՅՈՒԹՅՈՒՆՆԵՐԻ </w:t>
      </w:r>
      <w:r w:rsidRPr="0066063E">
        <w:rPr>
          <w:rFonts w:ascii="GHEA Grapalat" w:hAnsi="GHEA Grapalat" w:cs="Sylfaen"/>
          <w:b/>
          <w:szCs w:val="24"/>
          <w:lang w:val="pt-BR"/>
        </w:rPr>
        <w:t>ԳՆՄԱՆ</w:t>
      </w:r>
    </w:p>
    <w:p w:rsidR="00E9549F" w:rsidRPr="0066063E" w:rsidRDefault="00E9549F" w:rsidP="00E9549F">
      <w:pPr>
        <w:jc w:val="center"/>
        <w:rPr>
          <w:rFonts w:ascii="GHEA Grapalat" w:hAnsi="GHEA Grapalat" w:cs="Sylfaen"/>
          <w:b/>
          <w:szCs w:val="24"/>
          <w:lang w:val="pt-BR"/>
        </w:rPr>
      </w:pPr>
      <w:r w:rsidRPr="0084430C">
        <w:rPr>
          <w:rFonts w:ascii="GHEA Grapalat" w:hAnsi="GHEA Grapalat" w:cs="Sylfaen"/>
          <w:b/>
          <w:szCs w:val="24"/>
          <w:lang w:val="hy-AM"/>
        </w:rPr>
        <w:t>ՇՐՋԱՆԱԿԱՅԻՆ</w:t>
      </w:r>
      <w:r w:rsidRPr="0066063E">
        <w:rPr>
          <w:rFonts w:ascii="GHEA Grapalat" w:hAnsi="GHEA Grapalat" w:cs="Sylfaen"/>
          <w:b/>
          <w:szCs w:val="24"/>
          <w:lang w:val="pt-BR"/>
        </w:rPr>
        <w:t xml:space="preserve"> </w:t>
      </w:r>
      <w:r w:rsidRPr="0084430C">
        <w:rPr>
          <w:rFonts w:ascii="GHEA Grapalat" w:hAnsi="GHEA Grapalat" w:cs="Sylfaen"/>
          <w:b/>
          <w:szCs w:val="24"/>
          <w:lang w:val="hy-AM"/>
        </w:rPr>
        <w:t>ՀԱՄԱՁԱՅՆԱԳԻՐ</w:t>
      </w:r>
    </w:p>
    <w:p w:rsidR="00E9549F" w:rsidRPr="00E9549F" w:rsidRDefault="00E9549F" w:rsidP="00E9549F">
      <w:pPr>
        <w:jc w:val="center"/>
        <w:rPr>
          <w:rFonts w:ascii="GHEA Grapalat" w:hAnsi="GHEA Grapalat" w:cs="Sylfaen"/>
          <w:b/>
          <w:szCs w:val="24"/>
        </w:rPr>
      </w:pPr>
      <w:r w:rsidRPr="0066063E">
        <w:rPr>
          <w:rFonts w:ascii="GHEA Grapalat" w:hAnsi="GHEA Grapalat" w:cs="Sylfaen"/>
          <w:b/>
          <w:szCs w:val="24"/>
          <w:lang w:val="pt-BR"/>
        </w:rPr>
        <w:t xml:space="preserve">N </w:t>
      </w:r>
      <w:r>
        <w:rPr>
          <w:rFonts w:ascii="GHEA Grapalat" w:hAnsi="GHEA Grapalat" w:cs="Sylfaen"/>
          <w:b/>
          <w:szCs w:val="24"/>
          <w:lang w:val="hy-AM"/>
        </w:rPr>
        <w:t>ՇՀԾՁԲ-15/3</w:t>
      </w:r>
      <w:r>
        <w:rPr>
          <w:rFonts w:ascii="GHEA Grapalat" w:hAnsi="GHEA Grapalat" w:cs="Sylfaen"/>
          <w:b/>
          <w:szCs w:val="24"/>
        </w:rPr>
        <w:t>-</w:t>
      </w:r>
      <w:r w:rsidR="00F926C5">
        <w:rPr>
          <w:rFonts w:ascii="GHEA Grapalat" w:hAnsi="GHEA Grapalat" w:cs="Sylfaen"/>
          <w:b/>
          <w:szCs w:val="24"/>
        </w:rPr>
        <w:t>98</w:t>
      </w:r>
    </w:p>
    <w:p w:rsidR="00E9549F" w:rsidRPr="002A3499" w:rsidRDefault="00E9549F" w:rsidP="00E9549F">
      <w:pPr>
        <w:jc w:val="center"/>
        <w:rPr>
          <w:rFonts w:ascii="GHEA Grapalat" w:hAnsi="GHEA Grapalat"/>
          <w:sz w:val="8"/>
          <w:szCs w:val="24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37"/>
        <w:gridCol w:w="6061"/>
      </w:tblGrid>
      <w:tr w:rsidR="00E9549F" w:rsidRPr="00933B4C" w:rsidTr="004D0A15">
        <w:trPr>
          <w:trHeight w:val="426"/>
        </w:trPr>
        <w:tc>
          <w:tcPr>
            <w:tcW w:w="5137" w:type="dxa"/>
          </w:tcPr>
          <w:p w:rsidR="00E9549F" w:rsidRPr="00933B4C" w:rsidRDefault="00E9549F" w:rsidP="00933B4C">
            <w:pPr>
              <w:widowControl w:val="0"/>
              <w:spacing w:line="276" w:lineRule="auto"/>
              <w:jc w:val="both"/>
              <w:rPr>
                <w:rFonts w:ascii="GHEA Grapalat" w:hAnsi="GHEA Grapalat"/>
                <w:szCs w:val="24"/>
                <w:lang w:val="pt-BR"/>
              </w:rPr>
            </w:pPr>
            <w:r w:rsidRPr="00933B4C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933B4C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933B4C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</w:p>
        </w:tc>
        <w:tc>
          <w:tcPr>
            <w:tcW w:w="6061" w:type="dxa"/>
          </w:tcPr>
          <w:p w:rsidR="00E9549F" w:rsidRPr="00933B4C" w:rsidRDefault="00F926C5" w:rsidP="00682F10">
            <w:pPr>
              <w:widowControl w:val="0"/>
              <w:spacing w:line="276" w:lineRule="auto"/>
              <w:jc w:val="right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 w:cs="Times Armenian"/>
                <w:szCs w:val="24"/>
                <w:lang w:val="pt-BR"/>
              </w:rPr>
              <w:t xml:space="preserve">19 փետրվարի </w:t>
            </w:r>
            <w:r w:rsidR="00E9549F" w:rsidRPr="00933B4C">
              <w:rPr>
                <w:rFonts w:ascii="GHEA Grapalat" w:hAnsi="GHEA Grapalat" w:cs="Times Armenian"/>
                <w:szCs w:val="24"/>
                <w:lang w:val="pt-BR"/>
              </w:rPr>
              <w:t>201</w:t>
            </w:r>
            <w:r w:rsidR="00682F10">
              <w:rPr>
                <w:rFonts w:ascii="GHEA Grapalat" w:hAnsi="GHEA Grapalat" w:cs="Times Armenian"/>
                <w:szCs w:val="24"/>
                <w:lang w:val="pt-BR"/>
              </w:rPr>
              <w:t>6</w:t>
            </w:r>
            <w:r w:rsidR="00E9549F" w:rsidRPr="00933B4C">
              <w:rPr>
                <w:rFonts w:ascii="GHEA Grapalat" w:hAnsi="GHEA Grapalat" w:cs="Sylfaen"/>
                <w:szCs w:val="24"/>
                <w:lang w:val="pt-BR"/>
              </w:rPr>
              <w:t>թ</w:t>
            </w:r>
            <w:r w:rsidR="00E9549F" w:rsidRPr="00933B4C">
              <w:rPr>
                <w:rFonts w:ascii="GHEA Grapalat" w:hAnsi="GHEA Grapalat"/>
                <w:szCs w:val="24"/>
                <w:lang w:val="pt-BR"/>
              </w:rPr>
              <w:t>.</w:t>
            </w:r>
          </w:p>
        </w:tc>
      </w:tr>
    </w:tbl>
    <w:p w:rsidR="00E9549F" w:rsidRPr="00933B4C" w:rsidRDefault="002A3499" w:rsidP="00933B4C">
      <w:pPr>
        <w:spacing w:line="276" w:lineRule="auto"/>
        <w:jc w:val="both"/>
        <w:rPr>
          <w:rFonts w:ascii="GHEA Grapalat" w:hAnsi="GHEA Grapalat"/>
          <w:szCs w:val="24"/>
          <w:lang w:val="pt-BR"/>
        </w:rPr>
      </w:pPr>
      <w:r w:rsidRPr="00933B4C">
        <w:rPr>
          <w:rFonts w:ascii="GHEA Grapalat" w:hAnsi="GHEA Grapalat"/>
          <w:szCs w:val="24"/>
          <w:lang w:val="pt-BR"/>
        </w:rPr>
        <w:t xml:space="preserve">          </w:t>
      </w:r>
      <w:r w:rsidR="00E9549F" w:rsidRPr="00933B4C">
        <w:rPr>
          <w:rFonts w:ascii="GHEA Grapalat" w:hAnsi="GHEA Grapalat"/>
          <w:szCs w:val="24"/>
          <w:lang w:val="pt-BR"/>
        </w:rPr>
        <w:t>«Գնումների աջակցման կենտրոն»</w:t>
      </w:r>
      <w:r w:rsidR="00E9549F"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="00E9549F" w:rsidRPr="00933B4C">
        <w:rPr>
          <w:rFonts w:ascii="GHEA Grapalat" w:hAnsi="GHEA Grapalat" w:cs="Sylfaen"/>
          <w:szCs w:val="24"/>
          <w:lang w:val="pt-BR"/>
        </w:rPr>
        <w:t>պետական</w:t>
      </w:r>
      <w:r w:rsidR="00E9549F"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="00E9549F" w:rsidRPr="00933B4C">
        <w:rPr>
          <w:rFonts w:ascii="GHEA Grapalat" w:hAnsi="GHEA Grapalat" w:cs="Sylfaen"/>
          <w:szCs w:val="24"/>
          <w:lang w:val="pt-BR"/>
        </w:rPr>
        <w:t>ոչ</w:t>
      </w:r>
      <w:r w:rsidR="00E9549F"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="00E9549F" w:rsidRPr="00933B4C">
        <w:rPr>
          <w:rFonts w:ascii="GHEA Grapalat" w:hAnsi="GHEA Grapalat" w:cs="Sylfaen"/>
          <w:szCs w:val="24"/>
          <w:lang w:val="pt-BR"/>
        </w:rPr>
        <w:t>առևտրային</w:t>
      </w:r>
      <w:r w:rsidR="00E9549F"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="00E9549F" w:rsidRPr="00933B4C">
        <w:rPr>
          <w:rFonts w:ascii="GHEA Grapalat" w:hAnsi="GHEA Grapalat" w:cs="Sylfaen"/>
          <w:szCs w:val="24"/>
          <w:lang w:val="pt-BR"/>
        </w:rPr>
        <w:t>կազմակերպությունը</w:t>
      </w:r>
      <w:r w:rsidR="00E9549F" w:rsidRPr="00933B4C">
        <w:rPr>
          <w:rFonts w:ascii="GHEA Grapalat" w:hAnsi="GHEA Grapalat" w:cs="Times Armenian"/>
          <w:szCs w:val="24"/>
          <w:lang w:val="pt-BR"/>
        </w:rPr>
        <w:t xml:space="preserve">, </w:t>
      </w:r>
      <w:r w:rsidR="00E9549F" w:rsidRPr="00933B4C">
        <w:rPr>
          <w:rFonts w:ascii="GHEA Grapalat" w:hAnsi="GHEA Grapalat" w:cs="Sylfaen"/>
          <w:szCs w:val="24"/>
          <w:lang w:val="pt-BR"/>
        </w:rPr>
        <w:t>գործելով</w:t>
      </w:r>
      <w:r w:rsidR="00E9549F" w:rsidRPr="00933B4C">
        <w:rPr>
          <w:rFonts w:ascii="GHEA Grapalat" w:hAnsi="GHEA Grapalat" w:cs="Times Armenian"/>
          <w:szCs w:val="24"/>
          <w:lang w:val="pt-BR"/>
        </w:rPr>
        <w:t xml:space="preserve"> Պատվիրատուների </w:t>
      </w:r>
      <w:r w:rsidR="00E9549F" w:rsidRPr="00933B4C">
        <w:rPr>
          <w:rFonts w:ascii="GHEA Grapalat" w:hAnsi="GHEA Grapalat" w:cs="Sylfaen"/>
          <w:szCs w:val="24"/>
          <w:lang w:val="pt-BR"/>
        </w:rPr>
        <w:t>անունից</w:t>
      </w:r>
      <w:r w:rsidR="00E9549F" w:rsidRPr="00933B4C">
        <w:rPr>
          <w:rFonts w:ascii="GHEA Grapalat" w:hAnsi="GHEA Grapalat" w:cs="Times Armenian"/>
          <w:szCs w:val="24"/>
          <w:lang w:val="pt-BR"/>
        </w:rPr>
        <w:t xml:space="preserve">, </w:t>
      </w:r>
      <w:r w:rsidR="00E9549F" w:rsidRPr="00933B4C">
        <w:rPr>
          <w:rFonts w:ascii="GHEA Grapalat" w:hAnsi="GHEA Grapalat" w:cs="Sylfaen"/>
          <w:szCs w:val="24"/>
          <w:lang w:val="pt-BR"/>
        </w:rPr>
        <w:t>ի</w:t>
      </w:r>
      <w:r w:rsidR="00E9549F"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="00E9549F" w:rsidRPr="00933B4C">
        <w:rPr>
          <w:rFonts w:ascii="GHEA Grapalat" w:hAnsi="GHEA Grapalat" w:cs="Sylfaen"/>
          <w:szCs w:val="24"/>
          <w:lang w:val="pt-BR"/>
        </w:rPr>
        <w:t>դեմս</w:t>
      </w:r>
      <w:r w:rsidR="00E9549F"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="00E9549F" w:rsidRPr="00933B4C">
        <w:rPr>
          <w:rFonts w:ascii="GHEA Grapalat" w:hAnsi="GHEA Grapalat" w:cs="Sylfaen"/>
          <w:szCs w:val="24"/>
          <w:lang w:val="pt-BR"/>
        </w:rPr>
        <w:t>Կազմակերպության</w:t>
      </w:r>
      <w:r w:rsidR="00E9549F"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="00E9549F" w:rsidRPr="00933B4C">
        <w:rPr>
          <w:rFonts w:ascii="GHEA Grapalat" w:hAnsi="GHEA Grapalat" w:cs="Sylfaen"/>
          <w:szCs w:val="24"/>
          <w:lang w:val="pt-BR"/>
        </w:rPr>
        <w:t>պետ</w:t>
      </w:r>
      <w:r w:rsidR="00933B4C" w:rsidRPr="00933B4C">
        <w:rPr>
          <w:rFonts w:ascii="GHEA Grapalat" w:hAnsi="GHEA Grapalat" w:cs="Sylfaen"/>
          <w:szCs w:val="24"/>
          <w:lang w:val="pt-BR"/>
        </w:rPr>
        <w:t xml:space="preserve"> Մ. Անանյանի</w:t>
      </w:r>
      <w:r w:rsidR="00E9549F" w:rsidRPr="00933B4C">
        <w:rPr>
          <w:rFonts w:ascii="GHEA Grapalat" w:hAnsi="GHEA Grapalat" w:cs="Sylfaen"/>
          <w:szCs w:val="24"/>
          <w:lang w:val="pt-BR"/>
        </w:rPr>
        <w:t>,</w:t>
      </w:r>
      <w:r w:rsidR="00E9549F"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="00E9549F" w:rsidRPr="00933B4C">
        <w:rPr>
          <w:rFonts w:ascii="GHEA Grapalat" w:hAnsi="GHEA Grapalat" w:cs="Sylfaen"/>
          <w:szCs w:val="24"/>
          <w:lang w:val="pt-BR"/>
        </w:rPr>
        <w:t>որը</w:t>
      </w:r>
      <w:r w:rsidR="00E9549F"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="00E9549F" w:rsidRPr="00933B4C">
        <w:rPr>
          <w:rFonts w:ascii="GHEA Grapalat" w:hAnsi="GHEA Grapalat" w:cs="Sylfaen"/>
          <w:szCs w:val="24"/>
          <w:lang w:val="pt-BR"/>
        </w:rPr>
        <w:t>գործում</w:t>
      </w:r>
      <w:r w:rsidR="00E9549F"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="00E9549F" w:rsidRPr="00933B4C">
        <w:rPr>
          <w:rFonts w:ascii="GHEA Grapalat" w:hAnsi="GHEA Grapalat" w:cs="Sylfaen"/>
          <w:szCs w:val="24"/>
          <w:lang w:val="pt-BR"/>
        </w:rPr>
        <w:t>է</w:t>
      </w:r>
      <w:r w:rsidR="00E9549F"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="00E9549F" w:rsidRPr="00933B4C">
        <w:rPr>
          <w:rFonts w:ascii="GHEA Grapalat" w:hAnsi="GHEA Grapalat" w:cs="Sylfaen"/>
          <w:szCs w:val="24"/>
          <w:lang w:val="pt-BR"/>
        </w:rPr>
        <w:t>Կազմակերպության</w:t>
      </w:r>
      <w:r w:rsidR="00E9549F"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="00E9549F" w:rsidRPr="00933B4C">
        <w:rPr>
          <w:rFonts w:ascii="GHEA Grapalat" w:hAnsi="GHEA Grapalat" w:cs="Sylfaen"/>
          <w:szCs w:val="24"/>
          <w:lang w:val="pt-BR"/>
        </w:rPr>
        <w:t>կանոնադրության</w:t>
      </w:r>
      <w:r w:rsidR="00E9549F"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="00E9549F" w:rsidRPr="00933B4C">
        <w:rPr>
          <w:rFonts w:ascii="GHEA Grapalat" w:hAnsi="GHEA Grapalat" w:cs="Sylfaen"/>
          <w:szCs w:val="24"/>
          <w:lang w:val="pt-BR"/>
        </w:rPr>
        <w:t>հիման</w:t>
      </w:r>
      <w:r w:rsidR="00E9549F"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="00E9549F" w:rsidRPr="00933B4C">
        <w:rPr>
          <w:rFonts w:ascii="GHEA Grapalat" w:hAnsi="GHEA Grapalat" w:cs="Sylfaen"/>
          <w:szCs w:val="24"/>
          <w:lang w:val="pt-BR"/>
        </w:rPr>
        <w:t>վրա</w:t>
      </w:r>
      <w:r w:rsidR="00E9549F" w:rsidRPr="00933B4C">
        <w:rPr>
          <w:rFonts w:ascii="GHEA Grapalat" w:hAnsi="GHEA Grapalat" w:cs="Times Armenian"/>
          <w:szCs w:val="24"/>
          <w:lang w:val="pt-BR"/>
        </w:rPr>
        <w:t>, (</w:t>
      </w:r>
      <w:r w:rsidR="00E9549F" w:rsidRPr="00933B4C">
        <w:rPr>
          <w:rFonts w:ascii="GHEA Grapalat" w:hAnsi="GHEA Grapalat" w:cs="Sylfaen"/>
          <w:szCs w:val="24"/>
          <w:lang w:val="pt-BR"/>
        </w:rPr>
        <w:t>այսուհետև՝</w:t>
      </w:r>
      <w:r w:rsidR="00E9549F"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="00E9549F" w:rsidRPr="00933B4C">
        <w:rPr>
          <w:rFonts w:ascii="GHEA Grapalat" w:hAnsi="GHEA Grapalat" w:cs="Sylfaen"/>
          <w:szCs w:val="24"/>
          <w:lang w:val="pt-BR"/>
        </w:rPr>
        <w:t>Կենտրոն</w:t>
      </w:r>
      <w:r w:rsidR="00E9549F" w:rsidRPr="00933B4C">
        <w:rPr>
          <w:rFonts w:ascii="GHEA Grapalat" w:hAnsi="GHEA Grapalat" w:cs="Times Armenian"/>
          <w:szCs w:val="24"/>
          <w:lang w:val="pt-BR"/>
        </w:rPr>
        <w:t xml:space="preserve">), </w:t>
      </w:r>
      <w:r w:rsidR="00E9549F" w:rsidRPr="00933B4C">
        <w:rPr>
          <w:rFonts w:ascii="GHEA Grapalat" w:hAnsi="GHEA Grapalat" w:cs="Sylfaen"/>
          <w:szCs w:val="24"/>
          <w:lang w:val="pt-BR"/>
        </w:rPr>
        <w:t>մի</w:t>
      </w:r>
      <w:r w:rsidR="00E9549F"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="00B85332" w:rsidRPr="00933B4C">
        <w:rPr>
          <w:rFonts w:ascii="GHEA Grapalat" w:hAnsi="GHEA Grapalat" w:cs="Sylfaen"/>
          <w:szCs w:val="24"/>
          <w:lang w:val="pt-BR"/>
        </w:rPr>
        <w:t xml:space="preserve">կողմից </w:t>
      </w:r>
      <w:r w:rsidR="0070207E" w:rsidRPr="00933B4C">
        <w:rPr>
          <w:rFonts w:ascii="GHEA Grapalat" w:hAnsi="GHEA Grapalat" w:cs="Sylfaen"/>
          <w:szCs w:val="24"/>
          <w:lang w:val="hy-AM"/>
        </w:rPr>
        <w:t xml:space="preserve">և </w:t>
      </w:r>
      <w:r w:rsidR="00DF1CAE" w:rsidRPr="00223B45">
        <w:rPr>
          <w:rFonts w:ascii="GHEA Grapalat" w:hAnsi="GHEA Grapalat" w:cs="Sylfaen"/>
          <w:szCs w:val="24"/>
          <w:lang w:val="pt-BR"/>
        </w:rPr>
        <w:t xml:space="preserve">«ՌԵԳՆՈՒՄ» </w:t>
      </w:r>
      <w:r w:rsidR="00DF1CAE" w:rsidRPr="00223B45">
        <w:rPr>
          <w:rFonts w:ascii="GHEA Grapalat" w:hAnsi="GHEA Grapalat" w:cs="Sylfaen"/>
          <w:szCs w:val="24"/>
        </w:rPr>
        <w:t>ՍՊ</w:t>
      </w:r>
      <w:r w:rsidR="00DF1CAE" w:rsidRPr="00223B45">
        <w:rPr>
          <w:rFonts w:ascii="GHEA Grapalat" w:hAnsi="GHEA Grapalat" w:cs="Sylfaen"/>
          <w:szCs w:val="24"/>
          <w:lang w:val="pt-BR"/>
        </w:rPr>
        <w:t xml:space="preserve">Ը-ն, ի դեմս Ընկերության տնօրեն </w:t>
      </w:r>
      <w:r w:rsidR="00DF1CAE" w:rsidRPr="00223B45">
        <w:rPr>
          <w:rFonts w:ascii="GHEA Grapalat" w:hAnsi="GHEA Grapalat" w:cs="Sylfaen"/>
          <w:szCs w:val="24"/>
        </w:rPr>
        <w:t>Վիտալի</w:t>
      </w:r>
      <w:r w:rsidR="00DF1CAE" w:rsidRPr="00223B45">
        <w:rPr>
          <w:rFonts w:ascii="GHEA Grapalat" w:hAnsi="GHEA Grapalat" w:cs="Sylfaen"/>
          <w:szCs w:val="24"/>
          <w:lang w:val="pt-BR"/>
        </w:rPr>
        <w:t xml:space="preserve"> </w:t>
      </w:r>
      <w:r w:rsidR="00DF1CAE" w:rsidRPr="00223B45">
        <w:rPr>
          <w:rFonts w:ascii="GHEA Grapalat" w:hAnsi="GHEA Grapalat" w:cs="Sylfaen"/>
          <w:szCs w:val="24"/>
        </w:rPr>
        <w:t>Ավագյանի</w:t>
      </w:r>
      <w:r w:rsidR="00DF1CAE">
        <w:rPr>
          <w:rFonts w:ascii="GHEA Grapalat" w:hAnsi="GHEA Grapalat" w:cs="Sylfaen"/>
          <w:szCs w:val="24"/>
          <w:lang w:val="pt-BR"/>
        </w:rPr>
        <w:t xml:space="preserve"> </w:t>
      </w:r>
      <w:r w:rsidR="00DF1CAE" w:rsidRPr="00223B45">
        <w:rPr>
          <w:rFonts w:ascii="GHEA Grapalat" w:hAnsi="GHEA Grapalat" w:cs="Sylfaen"/>
          <w:szCs w:val="24"/>
          <w:lang w:val="pt-BR"/>
        </w:rPr>
        <w:t xml:space="preserve">(անձ. AF 0683885, տրվ. 11.06.2003թ., 020-ի կող.) </w:t>
      </w:r>
      <w:r w:rsidR="00DF1CAE">
        <w:rPr>
          <w:rFonts w:ascii="GHEA Grapalat" w:hAnsi="GHEA Grapalat" w:cs="Sylfaen"/>
          <w:szCs w:val="24"/>
          <w:lang w:val="pt-BR"/>
        </w:rPr>
        <w:t xml:space="preserve">կողմից </w:t>
      </w:r>
      <w:r w:rsidR="00DF1CAE" w:rsidRPr="00223B45">
        <w:rPr>
          <w:rFonts w:ascii="GHEA Grapalat" w:hAnsi="GHEA Grapalat" w:cs="Sylfaen"/>
          <w:szCs w:val="24"/>
          <w:lang w:val="pt-BR"/>
        </w:rPr>
        <w:t>լիազորված անձ Մամիկոն Արտակի Գաբրիելյանի (անձ. BA 1608794, տրվ. 23.10.2014թ., 001-ի կող.), որը գործում է Ընկերության կանոնադրության և 10.02.2016թ. տրված լիազորագրի հիման վրա</w:t>
      </w:r>
      <w:r w:rsidR="00414870" w:rsidRPr="00933B4C">
        <w:rPr>
          <w:rFonts w:ascii="GHEA Grapalat" w:hAnsi="GHEA Grapalat" w:cs="Sylfaen"/>
          <w:szCs w:val="24"/>
          <w:lang w:val="hy-AM"/>
        </w:rPr>
        <w:t xml:space="preserve">, </w:t>
      </w:r>
      <w:r w:rsidR="00E9549F" w:rsidRPr="00933B4C">
        <w:rPr>
          <w:rFonts w:ascii="GHEA Grapalat" w:hAnsi="GHEA Grapalat" w:cs="Sylfaen"/>
          <w:szCs w:val="24"/>
          <w:lang w:val="pt-BR"/>
        </w:rPr>
        <w:t>(այսուհետև՝ Կատարող), մյուս կողմից</w:t>
      </w:r>
      <w:r w:rsidR="00E9549F" w:rsidRPr="00933B4C">
        <w:rPr>
          <w:rFonts w:ascii="GHEA Grapalat" w:hAnsi="GHEA Grapalat" w:cs="Times Armenian"/>
          <w:szCs w:val="24"/>
          <w:lang w:val="pt-BR"/>
        </w:rPr>
        <w:t xml:space="preserve">, </w:t>
      </w:r>
      <w:r w:rsidR="00E9549F" w:rsidRPr="00933B4C">
        <w:rPr>
          <w:rFonts w:ascii="GHEA Grapalat" w:hAnsi="GHEA Grapalat" w:cs="Sylfaen"/>
          <w:szCs w:val="24"/>
          <w:lang w:val="pt-BR"/>
        </w:rPr>
        <w:t>կնքեցին</w:t>
      </w:r>
      <w:r w:rsidR="00E9549F"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="00E9549F" w:rsidRPr="00933B4C">
        <w:rPr>
          <w:rFonts w:ascii="GHEA Grapalat" w:hAnsi="GHEA Grapalat" w:cs="Sylfaen"/>
          <w:szCs w:val="24"/>
          <w:lang w:val="pt-BR"/>
        </w:rPr>
        <w:t>սույն</w:t>
      </w:r>
      <w:r w:rsidR="00E9549F" w:rsidRPr="00933B4C">
        <w:rPr>
          <w:rFonts w:ascii="GHEA Grapalat" w:hAnsi="GHEA Grapalat" w:cs="Times Armenian"/>
          <w:szCs w:val="24"/>
          <w:lang w:val="pt-BR"/>
        </w:rPr>
        <w:t xml:space="preserve"> համաձայնագիրը </w:t>
      </w:r>
      <w:r w:rsidR="00E9549F" w:rsidRPr="00933B4C">
        <w:rPr>
          <w:rFonts w:ascii="GHEA Grapalat" w:hAnsi="GHEA Grapalat" w:cs="Sylfaen"/>
          <w:szCs w:val="24"/>
          <w:lang w:val="pt-BR"/>
        </w:rPr>
        <w:t>հետևյալի</w:t>
      </w:r>
      <w:r w:rsidR="00E9549F"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="00E9549F" w:rsidRPr="00933B4C">
        <w:rPr>
          <w:rFonts w:ascii="GHEA Grapalat" w:hAnsi="GHEA Grapalat" w:cs="Sylfaen"/>
          <w:szCs w:val="24"/>
          <w:lang w:val="pt-BR"/>
        </w:rPr>
        <w:t>մասին</w:t>
      </w:r>
      <w:r w:rsidR="00E9549F" w:rsidRPr="00933B4C">
        <w:rPr>
          <w:rFonts w:ascii="GHEA Grapalat" w:hAnsi="GHEA Grapalat" w:cs="Times Armenian"/>
          <w:szCs w:val="24"/>
          <w:lang w:val="pt-BR"/>
        </w:rPr>
        <w:t>։</w:t>
      </w:r>
    </w:p>
    <w:p w:rsidR="00E9549F" w:rsidRPr="00912119" w:rsidRDefault="00E9549F" w:rsidP="00933B4C">
      <w:pPr>
        <w:widowControl w:val="0"/>
        <w:spacing w:line="276" w:lineRule="auto"/>
        <w:ind w:firstLine="720"/>
        <w:jc w:val="both"/>
        <w:rPr>
          <w:rFonts w:ascii="GHEA Grapalat" w:hAnsi="GHEA Grapalat"/>
          <w:sz w:val="18"/>
          <w:szCs w:val="24"/>
          <w:lang w:val="pt-BR"/>
        </w:rPr>
      </w:pPr>
    </w:p>
    <w:p w:rsidR="00E9549F" w:rsidRPr="00933B4C" w:rsidRDefault="00E9549F" w:rsidP="00933B4C">
      <w:pPr>
        <w:widowControl w:val="0"/>
        <w:numPr>
          <w:ilvl w:val="0"/>
          <w:numId w:val="2"/>
        </w:numPr>
        <w:spacing w:line="276" w:lineRule="auto"/>
        <w:jc w:val="center"/>
        <w:rPr>
          <w:rFonts w:ascii="GHEA Grapalat" w:hAnsi="GHEA Grapalat"/>
          <w:b/>
          <w:szCs w:val="24"/>
          <w:lang w:val="pt-BR"/>
        </w:rPr>
      </w:pPr>
      <w:r w:rsidRPr="00933B4C">
        <w:rPr>
          <w:rFonts w:ascii="GHEA Grapalat" w:hAnsi="GHEA Grapalat"/>
          <w:b/>
          <w:szCs w:val="24"/>
          <w:lang w:val="pt-BR"/>
        </w:rPr>
        <w:t>Համաձայնագրի առարկան</w:t>
      </w:r>
    </w:p>
    <w:p w:rsidR="00E9549F" w:rsidRPr="00912119" w:rsidRDefault="00E9549F" w:rsidP="00933B4C">
      <w:pPr>
        <w:widowControl w:val="0"/>
        <w:spacing w:line="276" w:lineRule="auto"/>
        <w:ind w:left="720"/>
        <w:rPr>
          <w:rFonts w:ascii="GHEA Grapalat" w:hAnsi="GHEA Grapalat"/>
          <w:b/>
          <w:sz w:val="16"/>
          <w:szCs w:val="24"/>
          <w:lang w:val="pt-BR"/>
        </w:rPr>
      </w:pPr>
    </w:p>
    <w:p w:rsidR="00E9549F" w:rsidRPr="00933B4C" w:rsidRDefault="00E9549F" w:rsidP="00933B4C">
      <w:pPr>
        <w:widowControl w:val="0"/>
        <w:spacing w:line="276" w:lineRule="auto"/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933B4C">
        <w:rPr>
          <w:rFonts w:ascii="GHEA Grapalat" w:hAnsi="GHEA Grapalat" w:cs="Sylfaen"/>
          <w:szCs w:val="24"/>
          <w:lang w:val="pt-BR"/>
        </w:rPr>
        <w:t>Կողմերը սահմանում են, որ`</w:t>
      </w:r>
    </w:p>
    <w:p w:rsidR="00E9549F" w:rsidRPr="00933B4C" w:rsidRDefault="00E9549F" w:rsidP="00933B4C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spacing w:line="276" w:lineRule="auto"/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933B4C">
        <w:rPr>
          <w:rFonts w:ascii="GHEA Grapalat" w:hAnsi="GHEA Grapalat" w:cs="Sylfaen"/>
          <w:szCs w:val="24"/>
          <w:lang w:val="pt-BR"/>
        </w:rPr>
        <w:t xml:space="preserve">Կատարողը մասնակցել է Կենտրոնի կողմից </w:t>
      </w:r>
      <w:r w:rsidR="00933B4C" w:rsidRPr="00933B4C">
        <w:rPr>
          <w:rFonts w:ascii="GHEA Grapalat" w:hAnsi="GHEA Grapalat" w:cs="Sylfaen"/>
          <w:szCs w:val="24"/>
          <w:lang w:val="pt-BR"/>
        </w:rPr>
        <w:t>«</w:t>
      </w:r>
      <w:r w:rsidRPr="00933B4C">
        <w:rPr>
          <w:rFonts w:ascii="GHEA Grapalat" w:hAnsi="GHEA Grapalat"/>
          <w:szCs w:val="24"/>
          <w:lang w:val="nl-NL"/>
        </w:rPr>
        <w:t>Տրանսպորտային միջոցների տեխնիկական սպասարկման ծառայությունների ձեռքբերման</w:t>
      </w:r>
      <w:r w:rsidR="00933B4C" w:rsidRPr="00933B4C">
        <w:rPr>
          <w:rFonts w:ascii="GHEA Grapalat" w:hAnsi="GHEA Grapalat"/>
          <w:szCs w:val="24"/>
          <w:lang w:val="nl-NL"/>
        </w:rPr>
        <w:t>»</w:t>
      </w:r>
      <w:r w:rsidRPr="00933B4C">
        <w:rPr>
          <w:rFonts w:ascii="GHEA Grapalat" w:hAnsi="GHEA Grapalat" w:cs="Sylfaen"/>
          <w:szCs w:val="24"/>
          <w:lang w:val="pt-BR"/>
        </w:rPr>
        <w:t xml:space="preserve"> N ԳԱԿ-ՇՀԾՁԲ-15/3 ծածկագրով կազմակերպված շրջանակային համաձայնագրերի միջոցով գնում կատարելու ընթացակարգին (այսուհետև` ընթացակարգ) և գրանցվել է որպես հնարավոր մասնակից: </w:t>
      </w:r>
    </w:p>
    <w:p w:rsidR="00E9549F" w:rsidRPr="00933B4C" w:rsidRDefault="00E9549F" w:rsidP="00933B4C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spacing w:line="276" w:lineRule="auto"/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933B4C">
        <w:rPr>
          <w:rFonts w:ascii="GHEA Grapalat" w:hAnsi="GHEA Grapalat" w:cs="Sylfaen"/>
          <w:szCs w:val="24"/>
          <w:lang w:val="pt-BR"/>
        </w:rPr>
        <w:t>Կատարողի կողմից հայտ ներկայացնելը պարտադիր չէ:</w:t>
      </w:r>
    </w:p>
    <w:p w:rsidR="00E9549F" w:rsidRPr="00933B4C" w:rsidRDefault="00E9549F" w:rsidP="00933B4C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spacing w:line="276" w:lineRule="auto"/>
        <w:ind w:left="0" w:firstLine="567"/>
        <w:jc w:val="both"/>
        <w:rPr>
          <w:rFonts w:ascii="GHEA Grapalat" w:hAnsi="GHEA Grapalat" w:cs="Times Armenian"/>
          <w:szCs w:val="24"/>
          <w:lang w:val="pt-BR"/>
        </w:rPr>
      </w:pPr>
      <w:r w:rsidRPr="00933B4C">
        <w:rPr>
          <w:rFonts w:ascii="GHEA Grapalat" w:hAnsi="GHEA Grapalat" w:cs="Times Armenian"/>
          <w:szCs w:val="24"/>
          <w:lang w:val="ru-RU"/>
        </w:rPr>
        <w:t>Հայտը</w:t>
      </w:r>
      <w:r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Pr="00933B4C">
        <w:rPr>
          <w:rFonts w:ascii="GHEA Grapalat" w:hAnsi="GHEA Grapalat" w:cs="Times Armenian"/>
          <w:szCs w:val="24"/>
          <w:lang w:val="ru-RU"/>
        </w:rPr>
        <w:t>Կատարողի</w:t>
      </w:r>
      <w:r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Pr="00933B4C">
        <w:rPr>
          <w:rFonts w:ascii="GHEA Grapalat" w:hAnsi="GHEA Grapalat" w:cs="Times Armenian"/>
          <w:szCs w:val="24"/>
          <w:lang w:val="ru-RU"/>
        </w:rPr>
        <w:t>կողմից</w:t>
      </w:r>
      <w:r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Pr="00933B4C">
        <w:rPr>
          <w:rFonts w:ascii="GHEA Grapalat" w:hAnsi="GHEA Grapalat" w:cs="Times Armenian"/>
          <w:szCs w:val="24"/>
          <w:lang w:val="ru-RU"/>
        </w:rPr>
        <w:t>ներկայացվում</w:t>
      </w:r>
      <w:r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Pr="00933B4C">
        <w:rPr>
          <w:rFonts w:ascii="GHEA Grapalat" w:hAnsi="GHEA Grapalat" w:cs="Times Armenian"/>
          <w:szCs w:val="24"/>
          <w:lang w:val="ru-RU"/>
        </w:rPr>
        <w:t>է</w:t>
      </w:r>
      <w:r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Pr="00933B4C">
        <w:rPr>
          <w:rFonts w:ascii="GHEA Grapalat" w:hAnsi="GHEA Grapalat" w:cs="Tahoma"/>
          <w:spacing w:val="-8"/>
          <w:szCs w:val="24"/>
        </w:rPr>
        <w:t>ծանուցվելու</w:t>
      </w:r>
      <w:r w:rsidRPr="00933B4C">
        <w:rPr>
          <w:rFonts w:ascii="GHEA Grapalat" w:hAnsi="GHEA Grapalat"/>
          <w:spacing w:val="-8"/>
          <w:szCs w:val="24"/>
          <w:lang w:val="pt-BR"/>
        </w:rPr>
        <w:t xml:space="preserve"> </w:t>
      </w:r>
      <w:r w:rsidRPr="00933B4C">
        <w:rPr>
          <w:rFonts w:ascii="GHEA Grapalat" w:hAnsi="GHEA Grapalat" w:cs="Tahoma"/>
          <w:spacing w:val="-8"/>
          <w:szCs w:val="24"/>
        </w:rPr>
        <w:t>օրվան</w:t>
      </w:r>
      <w:r w:rsidRPr="00933B4C">
        <w:rPr>
          <w:rFonts w:ascii="GHEA Grapalat" w:hAnsi="GHEA Grapalat"/>
          <w:spacing w:val="-8"/>
          <w:szCs w:val="24"/>
          <w:lang w:val="pt-BR"/>
        </w:rPr>
        <w:t xml:space="preserve"> </w:t>
      </w:r>
      <w:r w:rsidRPr="00933B4C">
        <w:rPr>
          <w:rFonts w:ascii="GHEA Grapalat" w:hAnsi="GHEA Grapalat" w:cs="Tahoma"/>
          <w:spacing w:val="-8"/>
          <w:szCs w:val="24"/>
        </w:rPr>
        <w:t>հաջորդող</w:t>
      </w:r>
      <w:r w:rsidRPr="00933B4C">
        <w:rPr>
          <w:rFonts w:ascii="GHEA Grapalat" w:hAnsi="GHEA Grapalat"/>
          <w:spacing w:val="-8"/>
          <w:szCs w:val="24"/>
          <w:lang w:val="pt-BR"/>
        </w:rPr>
        <w:t xml:space="preserve"> </w:t>
      </w:r>
      <w:r w:rsidR="001563F4" w:rsidRPr="00933B4C">
        <w:rPr>
          <w:rFonts w:ascii="GHEA Grapalat" w:hAnsi="GHEA Grapalat" w:cs="Tahoma"/>
          <w:spacing w:val="-8"/>
          <w:szCs w:val="24"/>
          <w:lang w:val="pt-BR"/>
        </w:rPr>
        <w:t>յոթ</w:t>
      </w:r>
      <w:r w:rsidRPr="00933B4C">
        <w:rPr>
          <w:rFonts w:ascii="GHEA Grapalat" w:hAnsi="GHEA Grapalat" w:cs="Arial Armenian"/>
          <w:spacing w:val="-8"/>
          <w:szCs w:val="24"/>
          <w:lang w:val="pt-BR"/>
        </w:rPr>
        <w:t xml:space="preserve"> </w:t>
      </w:r>
      <w:r w:rsidRPr="00933B4C">
        <w:rPr>
          <w:rFonts w:ascii="GHEA Grapalat" w:hAnsi="GHEA Grapalat" w:cs="Tahoma"/>
          <w:spacing w:val="-8"/>
          <w:szCs w:val="24"/>
        </w:rPr>
        <w:t>աշխատանքային</w:t>
      </w:r>
      <w:r w:rsidRPr="00933B4C">
        <w:rPr>
          <w:rFonts w:ascii="GHEA Grapalat" w:hAnsi="GHEA Grapalat"/>
          <w:spacing w:val="-8"/>
          <w:szCs w:val="24"/>
          <w:lang w:val="pt-BR"/>
        </w:rPr>
        <w:t xml:space="preserve"> </w:t>
      </w:r>
      <w:r w:rsidRPr="00933B4C">
        <w:rPr>
          <w:rFonts w:ascii="GHEA Grapalat" w:hAnsi="GHEA Grapalat" w:cs="Tahoma"/>
          <w:spacing w:val="-8"/>
          <w:szCs w:val="24"/>
        </w:rPr>
        <w:t>օրվա</w:t>
      </w:r>
      <w:r w:rsidRPr="00933B4C">
        <w:rPr>
          <w:rFonts w:ascii="GHEA Grapalat" w:hAnsi="GHEA Grapalat"/>
          <w:spacing w:val="-8"/>
          <w:szCs w:val="24"/>
          <w:lang w:val="pt-BR"/>
        </w:rPr>
        <w:t xml:space="preserve"> </w:t>
      </w:r>
      <w:r w:rsidRPr="00933B4C">
        <w:rPr>
          <w:rFonts w:ascii="GHEA Grapalat" w:hAnsi="GHEA Grapalat" w:cs="Tahoma"/>
          <w:spacing w:val="-8"/>
          <w:szCs w:val="24"/>
        </w:rPr>
        <w:t>ընթացքում</w:t>
      </w:r>
      <w:r w:rsidRPr="00933B4C">
        <w:rPr>
          <w:rFonts w:ascii="GHEA Grapalat" w:hAnsi="GHEA Grapalat" w:cs="Times Armenian"/>
          <w:szCs w:val="24"/>
          <w:lang w:val="pt-BR"/>
        </w:rPr>
        <w:t>` ընթացակարգի հրավերով սահմանված կարգով:</w:t>
      </w:r>
    </w:p>
    <w:p w:rsidR="00E9549F" w:rsidRPr="00933B4C" w:rsidRDefault="00E9549F" w:rsidP="00933B4C">
      <w:pPr>
        <w:numPr>
          <w:ilvl w:val="1"/>
          <w:numId w:val="1"/>
        </w:numPr>
        <w:tabs>
          <w:tab w:val="clear" w:pos="1905"/>
          <w:tab w:val="left" w:pos="1170"/>
        </w:tabs>
        <w:spacing w:line="276" w:lineRule="auto"/>
        <w:ind w:left="0" w:firstLine="567"/>
        <w:jc w:val="both"/>
        <w:rPr>
          <w:rFonts w:ascii="GHEA Grapalat" w:hAnsi="GHEA Grapalat"/>
          <w:szCs w:val="24"/>
          <w:lang w:val="hy-AM"/>
        </w:rPr>
      </w:pPr>
      <w:r w:rsidRPr="00933B4C">
        <w:rPr>
          <w:rFonts w:ascii="GHEA Grapalat" w:hAnsi="GHEA Grapalat"/>
          <w:szCs w:val="24"/>
        </w:rPr>
        <w:t>Կատարողը</w:t>
      </w:r>
      <w:r w:rsidRPr="00933B4C">
        <w:rPr>
          <w:rFonts w:ascii="GHEA Grapalat" w:hAnsi="GHEA Grapalat"/>
          <w:szCs w:val="24"/>
          <w:lang w:val="hy-AM"/>
        </w:rPr>
        <w:t xml:space="preserve"> պարտավոր է</w:t>
      </w:r>
      <w:r w:rsidRPr="00933B4C">
        <w:rPr>
          <w:rFonts w:ascii="GHEA Grapalat" w:hAnsi="GHEA Grapalat"/>
          <w:szCs w:val="24"/>
          <w:lang w:val="pt-BR"/>
        </w:rPr>
        <w:t xml:space="preserve"> Կենտրոնի կողմից, «Գնումների մասին» ՀՀ</w:t>
      </w:r>
      <w:r w:rsidRPr="00933B4C">
        <w:rPr>
          <w:rFonts w:ascii="GHEA Grapalat" w:hAnsi="GHEA Grapalat"/>
          <w:szCs w:val="24"/>
          <w:lang w:val="hy-AM"/>
        </w:rPr>
        <w:t xml:space="preserve"> օրենք</w:t>
      </w:r>
      <w:r w:rsidRPr="00933B4C">
        <w:rPr>
          <w:rFonts w:ascii="GHEA Grapalat" w:hAnsi="GHEA Grapalat"/>
          <w:szCs w:val="24"/>
        </w:rPr>
        <w:t>ի</w:t>
      </w:r>
      <w:r w:rsidRPr="00933B4C">
        <w:rPr>
          <w:rFonts w:ascii="GHEA Grapalat" w:hAnsi="GHEA Grapalat"/>
          <w:szCs w:val="24"/>
          <w:lang w:val="pt-BR"/>
        </w:rPr>
        <w:t xml:space="preserve"> 29-րդ հոդվածի 2-րդ մաս</w:t>
      </w:r>
      <w:r w:rsidRPr="00933B4C">
        <w:rPr>
          <w:rFonts w:ascii="GHEA Grapalat" w:hAnsi="GHEA Grapalat"/>
          <w:szCs w:val="24"/>
        </w:rPr>
        <w:t>ով</w:t>
      </w:r>
      <w:r w:rsidRPr="00933B4C">
        <w:rPr>
          <w:rFonts w:ascii="GHEA Grapalat" w:hAnsi="GHEA Grapalat"/>
          <w:szCs w:val="24"/>
          <w:lang w:val="pt-BR"/>
        </w:rPr>
        <w:t xml:space="preserve"> </w:t>
      </w:r>
      <w:r w:rsidRPr="00933B4C">
        <w:rPr>
          <w:rFonts w:ascii="GHEA Grapalat" w:hAnsi="GHEA Grapalat"/>
          <w:szCs w:val="24"/>
          <w:lang w:val="hy-AM"/>
        </w:rPr>
        <w:t>նախատեսված</w:t>
      </w:r>
      <w:r w:rsidRPr="00933B4C">
        <w:rPr>
          <w:rFonts w:ascii="GHEA Grapalat" w:hAnsi="GHEA Grapalat"/>
          <w:szCs w:val="24"/>
          <w:lang w:val="pt-BR"/>
        </w:rPr>
        <w:t xml:space="preserve"> դեպքերում,</w:t>
      </w:r>
      <w:r w:rsidRPr="00933B4C">
        <w:rPr>
          <w:rFonts w:ascii="GHEA Grapalat" w:hAnsi="GHEA Grapalat"/>
          <w:szCs w:val="24"/>
          <w:lang w:val="hy-AM"/>
        </w:rPr>
        <w:t xml:space="preserve"> համապատասխան ծանուցումն ստանալու օրվան հաջորդող երեք աշխատանքային օրվա ընթաց</w:t>
      </w:r>
      <w:r w:rsidR="001563F4" w:rsidRPr="00933B4C">
        <w:rPr>
          <w:rFonts w:ascii="GHEA Grapalat" w:hAnsi="GHEA Grapalat"/>
          <w:szCs w:val="24"/>
        </w:rPr>
        <w:t>ք</w:t>
      </w:r>
      <w:r w:rsidRPr="00933B4C">
        <w:rPr>
          <w:rFonts w:ascii="GHEA Grapalat" w:hAnsi="GHEA Grapalat"/>
          <w:szCs w:val="24"/>
          <w:lang w:val="hy-AM"/>
        </w:rPr>
        <w:t>ում վերջինիս «Հայէկոնոմբանկ» Արաբկիր մ/ճ N 163058100971 հ/հ-ին վճարել հայտի ապահովման չափով գումար</w:t>
      </w:r>
      <w:r w:rsidRPr="00933B4C">
        <w:rPr>
          <w:rFonts w:ascii="GHEA Grapalat" w:hAnsi="GHEA Grapalat"/>
          <w:szCs w:val="24"/>
          <w:lang w:val="pt-BR"/>
        </w:rPr>
        <w:t>:</w:t>
      </w:r>
    </w:p>
    <w:p w:rsidR="00E9549F" w:rsidRPr="00933B4C" w:rsidRDefault="00E9549F" w:rsidP="00933B4C">
      <w:pPr>
        <w:numPr>
          <w:ilvl w:val="1"/>
          <w:numId w:val="1"/>
        </w:numPr>
        <w:tabs>
          <w:tab w:val="clear" w:pos="1905"/>
          <w:tab w:val="left" w:pos="1170"/>
        </w:tabs>
        <w:spacing w:line="276" w:lineRule="auto"/>
        <w:ind w:left="0" w:firstLine="567"/>
        <w:jc w:val="both"/>
        <w:rPr>
          <w:rFonts w:ascii="GHEA Grapalat" w:hAnsi="GHEA Grapalat" w:cs="Times Armenian"/>
          <w:szCs w:val="24"/>
          <w:lang w:val="hy-AM"/>
        </w:rPr>
      </w:pPr>
      <w:r w:rsidRPr="00933B4C">
        <w:rPr>
          <w:rFonts w:ascii="GHEA Grapalat" w:hAnsi="GHEA Grapalat"/>
          <w:szCs w:val="24"/>
          <w:lang w:val="hy-AM"/>
        </w:rPr>
        <w:t>Կատարողը կարող է դադարեցնել շրջանակային համաձայնագիրը` դրա մասին գրավոր կամ էլեկտրոնային եղանակով ծանուցելով Կենտրոնին: Համաձայնագրի դադարեցումն ավտոմատ կերպով չի դադարեցնում համաձայնագրի հիման վրա նախկինում կնքված պայմանագրերը: Շրջանակային համաձայնագիրը դադարում է, դրա վերաբերյալ դիմումը Կենտրոն մուտքագրվելու օրվան հաջորդող երրորդ աշխատանքային օրը: Այդ ընթացքում Կենտրոնը Կատարողի մասին տվյալները հեռացնում է շրջանակային համաձայնագրեր կնքած անձանց ցուցակից:</w:t>
      </w:r>
    </w:p>
    <w:p w:rsidR="00933B4C" w:rsidRPr="00DF1CAE" w:rsidRDefault="00933B4C" w:rsidP="00933B4C">
      <w:pPr>
        <w:tabs>
          <w:tab w:val="left" w:pos="1170"/>
        </w:tabs>
        <w:spacing w:line="276" w:lineRule="auto"/>
        <w:jc w:val="both"/>
        <w:rPr>
          <w:rFonts w:ascii="GHEA Grapalat" w:hAnsi="GHEA Grapalat" w:cs="Times Armenian"/>
          <w:sz w:val="16"/>
          <w:szCs w:val="24"/>
          <w:lang w:val="hy-AM"/>
        </w:rPr>
      </w:pPr>
    </w:p>
    <w:p w:rsidR="00E9549F" w:rsidRPr="00933B4C" w:rsidRDefault="00E9549F" w:rsidP="00933B4C">
      <w:pPr>
        <w:widowControl w:val="0"/>
        <w:numPr>
          <w:ilvl w:val="0"/>
          <w:numId w:val="2"/>
        </w:numPr>
        <w:spacing w:line="276" w:lineRule="auto"/>
        <w:jc w:val="center"/>
        <w:rPr>
          <w:rFonts w:ascii="GHEA Grapalat" w:hAnsi="GHEA Grapalat"/>
          <w:b/>
          <w:szCs w:val="24"/>
          <w:lang w:val="pt-BR"/>
        </w:rPr>
      </w:pPr>
      <w:r w:rsidRPr="00933B4C">
        <w:rPr>
          <w:rFonts w:ascii="GHEA Grapalat" w:hAnsi="GHEA Grapalat" w:cs="Sylfaen"/>
          <w:b/>
          <w:szCs w:val="24"/>
          <w:lang w:val="pt-BR"/>
        </w:rPr>
        <w:t>Կողմերի պատասխանատվությունը</w:t>
      </w:r>
    </w:p>
    <w:p w:rsidR="00E9549F" w:rsidRPr="00DF1CAE" w:rsidRDefault="00E9549F" w:rsidP="00933B4C">
      <w:pPr>
        <w:widowControl w:val="0"/>
        <w:spacing w:line="276" w:lineRule="auto"/>
        <w:ind w:firstLine="720"/>
        <w:jc w:val="both"/>
        <w:rPr>
          <w:rFonts w:ascii="GHEA Grapalat" w:hAnsi="GHEA Grapalat" w:cs="Sylfaen"/>
          <w:sz w:val="10"/>
          <w:szCs w:val="24"/>
          <w:lang w:val="pt-BR"/>
        </w:rPr>
      </w:pPr>
    </w:p>
    <w:p w:rsidR="00E9549F" w:rsidRPr="00933B4C" w:rsidRDefault="00E9549F" w:rsidP="00933B4C">
      <w:pPr>
        <w:widowControl w:val="0"/>
        <w:spacing w:line="276" w:lineRule="auto"/>
        <w:ind w:firstLine="720"/>
        <w:jc w:val="both"/>
        <w:rPr>
          <w:rFonts w:ascii="GHEA Grapalat" w:hAnsi="GHEA Grapalat"/>
          <w:szCs w:val="24"/>
          <w:lang w:val="pt-BR"/>
        </w:rPr>
      </w:pPr>
      <w:r w:rsidRPr="00933B4C">
        <w:rPr>
          <w:rFonts w:ascii="GHEA Grapalat" w:hAnsi="GHEA Grapalat" w:cs="Sylfaen"/>
          <w:szCs w:val="24"/>
          <w:lang w:val="pt-BR"/>
        </w:rPr>
        <w:t>Սույն</w:t>
      </w:r>
      <w:r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Pr="00933B4C">
        <w:rPr>
          <w:rFonts w:ascii="GHEA Grapalat" w:hAnsi="GHEA Grapalat" w:cs="Sylfaen"/>
          <w:szCs w:val="24"/>
          <w:lang w:val="pt-BR"/>
        </w:rPr>
        <w:t>համաձայնագրով</w:t>
      </w:r>
      <w:r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Pr="00933B4C">
        <w:rPr>
          <w:rFonts w:ascii="GHEA Grapalat" w:hAnsi="GHEA Grapalat" w:cs="Sylfaen"/>
          <w:szCs w:val="24"/>
          <w:lang w:val="pt-BR"/>
        </w:rPr>
        <w:t>չնախատեսված</w:t>
      </w:r>
      <w:r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Pr="00933B4C">
        <w:rPr>
          <w:rFonts w:ascii="GHEA Grapalat" w:hAnsi="GHEA Grapalat" w:cs="Sylfaen"/>
          <w:szCs w:val="24"/>
          <w:lang w:val="pt-BR"/>
        </w:rPr>
        <w:t>դեպքերում</w:t>
      </w:r>
      <w:r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Pr="00933B4C">
        <w:rPr>
          <w:rFonts w:ascii="GHEA Grapalat" w:hAnsi="GHEA Grapalat" w:cs="Sylfaen"/>
          <w:szCs w:val="24"/>
          <w:lang w:val="pt-BR"/>
        </w:rPr>
        <w:t>կողմերն</w:t>
      </w:r>
      <w:r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Pr="00933B4C">
        <w:rPr>
          <w:rFonts w:ascii="GHEA Grapalat" w:hAnsi="GHEA Grapalat" w:cs="Sylfaen"/>
          <w:szCs w:val="24"/>
          <w:lang w:val="pt-BR"/>
        </w:rPr>
        <w:t>իրենց</w:t>
      </w:r>
      <w:r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Pr="00933B4C">
        <w:rPr>
          <w:rFonts w:ascii="GHEA Grapalat" w:hAnsi="GHEA Grapalat" w:cs="Sylfaen"/>
          <w:szCs w:val="24"/>
          <w:lang w:val="pt-BR"/>
        </w:rPr>
        <w:t>պարտավորությունները</w:t>
      </w:r>
      <w:r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Pr="00933B4C">
        <w:rPr>
          <w:rFonts w:ascii="GHEA Grapalat" w:hAnsi="GHEA Grapalat" w:cs="Sylfaen"/>
          <w:szCs w:val="24"/>
          <w:lang w:val="pt-BR"/>
        </w:rPr>
        <w:t>չկատարելու</w:t>
      </w:r>
      <w:r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Pr="00933B4C">
        <w:rPr>
          <w:rFonts w:ascii="GHEA Grapalat" w:hAnsi="GHEA Grapalat" w:cs="Sylfaen"/>
          <w:szCs w:val="24"/>
          <w:lang w:val="pt-BR"/>
        </w:rPr>
        <w:t>կամ</w:t>
      </w:r>
      <w:r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Pr="00933B4C">
        <w:rPr>
          <w:rFonts w:ascii="GHEA Grapalat" w:hAnsi="GHEA Grapalat" w:cs="Sylfaen"/>
          <w:szCs w:val="24"/>
          <w:lang w:val="pt-BR"/>
        </w:rPr>
        <w:t>ոչ</w:t>
      </w:r>
      <w:r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Pr="00933B4C">
        <w:rPr>
          <w:rFonts w:ascii="GHEA Grapalat" w:hAnsi="GHEA Grapalat" w:cs="Sylfaen"/>
          <w:szCs w:val="24"/>
          <w:lang w:val="pt-BR"/>
        </w:rPr>
        <w:t>պատշաճ</w:t>
      </w:r>
      <w:r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Pr="00933B4C">
        <w:rPr>
          <w:rFonts w:ascii="GHEA Grapalat" w:hAnsi="GHEA Grapalat" w:cs="Sylfaen"/>
          <w:szCs w:val="24"/>
          <w:lang w:val="pt-BR"/>
        </w:rPr>
        <w:t>կատարելու</w:t>
      </w:r>
      <w:r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Pr="00933B4C">
        <w:rPr>
          <w:rFonts w:ascii="GHEA Grapalat" w:hAnsi="GHEA Grapalat" w:cs="Sylfaen"/>
          <w:szCs w:val="24"/>
          <w:lang w:val="pt-BR"/>
        </w:rPr>
        <w:t>համար</w:t>
      </w:r>
      <w:r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Pr="00933B4C">
        <w:rPr>
          <w:rFonts w:ascii="GHEA Grapalat" w:hAnsi="GHEA Grapalat" w:cs="Sylfaen"/>
          <w:szCs w:val="24"/>
          <w:lang w:val="pt-BR"/>
        </w:rPr>
        <w:t>պատասխանատվություն</w:t>
      </w:r>
      <w:r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Pr="00933B4C">
        <w:rPr>
          <w:rFonts w:ascii="GHEA Grapalat" w:hAnsi="GHEA Grapalat" w:cs="Sylfaen"/>
          <w:szCs w:val="24"/>
          <w:lang w:val="pt-BR"/>
        </w:rPr>
        <w:t>են</w:t>
      </w:r>
      <w:r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Pr="00933B4C">
        <w:rPr>
          <w:rFonts w:ascii="GHEA Grapalat" w:hAnsi="GHEA Grapalat" w:cs="Sylfaen"/>
          <w:szCs w:val="24"/>
          <w:lang w:val="pt-BR"/>
        </w:rPr>
        <w:t>կրում</w:t>
      </w:r>
      <w:r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Pr="00933B4C">
        <w:rPr>
          <w:rFonts w:ascii="GHEA Grapalat" w:hAnsi="GHEA Grapalat" w:cs="Sylfaen"/>
          <w:szCs w:val="24"/>
          <w:lang w:val="pt-BR"/>
        </w:rPr>
        <w:t>ՀՀ</w:t>
      </w:r>
      <w:r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Pr="00933B4C">
        <w:rPr>
          <w:rFonts w:ascii="GHEA Grapalat" w:hAnsi="GHEA Grapalat" w:cs="Sylfaen"/>
          <w:szCs w:val="24"/>
          <w:lang w:val="pt-BR"/>
        </w:rPr>
        <w:lastRenderedPageBreak/>
        <w:t>օրենսդրությամբ</w:t>
      </w:r>
      <w:r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Pr="00933B4C">
        <w:rPr>
          <w:rFonts w:ascii="GHEA Grapalat" w:hAnsi="GHEA Grapalat" w:cs="Sylfaen"/>
          <w:szCs w:val="24"/>
          <w:lang w:val="pt-BR"/>
        </w:rPr>
        <w:t>սահմանված</w:t>
      </w:r>
      <w:r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Pr="00933B4C">
        <w:rPr>
          <w:rFonts w:ascii="GHEA Grapalat" w:hAnsi="GHEA Grapalat" w:cs="Sylfaen"/>
          <w:szCs w:val="24"/>
          <w:lang w:val="pt-BR"/>
        </w:rPr>
        <w:t>կարգով</w:t>
      </w:r>
      <w:r w:rsidRPr="00933B4C">
        <w:rPr>
          <w:rFonts w:ascii="GHEA Grapalat" w:hAnsi="GHEA Grapalat"/>
          <w:szCs w:val="24"/>
          <w:lang w:val="pt-BR"/>
        </w:rPr>
        <w:t>:</w:t>
      </w:r>
    </w:p>
    <w:p w:rsidR="0070207E" w:rsidRPr="00933B4C" w:rsidRDefault="0070207E" w:rsidP="00933B4C">
      <w:pPr>
        <w:widowControl w:val="0"/>
        <w:spacing w:line="276" w:lineRule="auto"/>
        <w:jc w:val="both"/>
        <w:rPr>
          <w:rFonts w:ascii="GHEA Grapalat" w:hAnsi="GHEA Grapalat"/>
          <w:szCs w:val="24"/>
          <w:lang w:val="pt-BR"/>
        </w:rPr>
      </w:pPr>
    </w:p>
    <w:p w:rsidR="00E9549F" w:rsidRPr="00933B4C" w:rsidRDefault="00E9549F" w:rsidP="00933B4C">
      <w:pPr>
        <w:widowControl w:val="0"/>
        <w:numPr>
          <w:ilvl w:val="0"/>
          <w:numId w:val="2"/>
        </w:numPr>
        <w:spacing w:line="276" w:lineRule="auto"/>
        <w:jc w:val="center"/>
        <w:rPr>
          <w:rFonts w:ascii="GHEA Grapalat" w:hAnsi="GHEA Grapalat"/>
          <w:szCs w:val="24"/>
          <w:lang w:val="pt-BR"/>
        </w:rPr>
      </w:pPr>
      <w:r w:rsidRPr="00933B4C">
        <w:rPr>
          <w:rFonts w:ascii="GHEA Grapalat" w:hAnsi="GHEA Grapalat" w:cs="Sylfaen"/>
          <w:b/>
          <w:szCs w:val="24"/>
          <w:lang w:val="pt-BR"/>
        </w:rPr>
        <w:t>Այլ պայմաններ</w:t>
      </w:r>
    </w:p>
    <w:p w:rsidR="00E9549F" w:rsidRPr="00933B4C" w:rsidRDefault="00E9549F" w:rsidP="00933B4C">
      <w:pPr>
        <w:widowControl w:val="0"/>
        <w:tabs>
          <w:tab w:val="left" w:pos="1260"/>
        </w:tabs>
        <w:spacing w:line="276" w:lineRule="auto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E9549F" w:rsidRPr="00933B4C" w:rsidRDefault="00E9549F" w:rsidP="00933B4C">
      <w:pPr>
        <w:widowControl w:val="0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szCs w:val="24"/>
          <w:lang w:val="pt-BR"/>
        </w:rPr>
      </w:pPr>
      <w:r w:rsidRPr="00933B4C">
        <w:rPr>
          <w:rFonts w:ascii="GHEA Grapalat" w:hAnsi="GHEA Grapalat"/>
          <w:szCs w:val="24"/>
          <w:lang w:val="pt-BR"/>
        </w:rPr>
        <w:t>3.1</w:t>
      </w:r>
      <w:r w:rsidRPr="00933B4C">
        <w:rPr>
          <w:rFonts w:ascii="GHEA Grapalat" w:hAnsi="GHEA Grapalat"/>
          <w:szCs w:val="24"/>
          <w:lang w:val="pt-BR"/>
        </w:rPr>
        <w:tab/>
      </w:r>
      <w:r w:rsidRPr="00933B4C">
        <w:rPr>
          <w:rFonts w:ascii="GHEA Grapalat" w:hAnsi="GHEA Grapalat" w:cs="Sylfaen"/>
          <w:szCs w:val="24"/>
          <w:lang w:val="pt-BR"/>
        </w:rPr>
        <w:t>Սույն</w:t>
      </w:r>
      <w:r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Pr="00933B4C">
        <w:rPr>
          <w:rFonts w:ascii="GHEA Grapalat" w:hAnsi="GHEA Grapalat" w:cs="Sylfaen"/>
          <w:szCs w:val="24"/>
          <w:lang w:val="pt-BR"/>
        </w:rPr>
        <w:t>համաձայնագիրն</w:t>
      </w:r>
      <w:r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Pr="00933B4C">
        <w:rPr>
          <w:rFonts w:ascii="GHEA Grapalat" w:hAnsi="GHEA Grapalat" w:cs="Sylfaen"/>
          <w:szCs w:val="24"/>
          <w:lang w:val="pt-BR"/>
        </w:rPr>
        <w:t>ուժի</w:t>
      </w:r>
      <w:r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Pr="00933B4C">
        <w:rPr>
          <w:rFonts w:ascii="GHEA Grapalat" w:hAnsi="GHEA Grapalat" w:cs="Sylfaen"/>
          <w:szCs w:val="24"/>
          <w:lang w:val="pt-BR"/>
        </w:rPr>
        <w:t>մեջ</w:t>
      </w:r>
      <w:r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Pr="00933B4C">
        <w:rPr>
          <w:rFonts w:ascii="GHEA Grapalat" w:hAnsi="GHEA Grapalat" w:cs="Sylfaen"/>
          <w:szCs w:val="24"/>
          <w:lang w:val="pt-BR"/>
        </w:rPr>
        <w:t>է</w:t>
      </w:r>
      <w:r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Pr="00933B4C">
        <w:rPr>
          <w:rFonts w:ascii="GHEA Grapalat" w:hAnsi="GHEA Grapalat" w:cs="Sylfaen"/>
          <w:szCs w:val="24"/>
          <w:lang w:val="pt-BR"/>
        </w:rPr>
        <w:t>մտնում</w:t>
      </w:r>
      <w:r w:rsidRPr="00933B4C">
        <w:rPr>
          <w:rFonts w:ascii="GHEA Grapalat" w:hAnsi="GHEA Grapalat" w:cs="Times Armenian"/>
          <w:szCs w:val="24"/>
          <w:lang w:val="pt-BR"/>
        </w:rPr>
        <w:t xml:space="preserve"> ստորագրման պահից</w:t>
      </w:r>
      <w:r w:rsidRPr="00933B4C">
        <w:rPr>
          <w:rFonts w:ascii="GHEA Grapalat" w:hAnsi="GHEA Grapalat" w:cs="Sylfaen"/>
          <w:szCs w:val="24"/>
          <w:lang w:val="pt-BR"/>
        </w:rPr>
        <w:t>:</w:t>
      </w:r>
    </w:p>
    <w:p w:rsidR="00E9549F" w:rsidRPr="00933B4C" w:rsidRDefault="00E9549F" w:rsidP="00933B4C">
      <w:pPr>
        <w:pStyle w:val="BodyTextIndent3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933B4C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3.2</w:t>
      </w:r>
      <w:r w:rsidRPr="00933B4C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933B4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933B4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933B4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համաձայնագրում</w:t>
      </w:r>
      <w:r w:rsidRPr="00933B4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933B4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փոփոխություններ</w:t>
      </w:r>
      <w:r w:rsidRPr="00933B4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933B4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և</w:t>
      </w:r>
      <w:r w:rsidRPr="00933B4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933B4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լրացումներ</w:t>
      </w:r>
      <w:r w:rsidRPr="00933B4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933B4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կարող</w:t>
      </w:r>
      <w:r w:rsidRPr="00933B4C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933B4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933B4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933B4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կատարվել</w:t>
      </w:r>
      <w:r w:rsidRPr="00933B4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933B4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միայն</w:t>
      </w:r>
      <w:r w:rsidRPr="00933B4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933B4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Կողմերի</w:t>
      </w:r>
      <w:r w:rsidRPr="00933B4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933B4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փոխադարձ</w:t>
      </w:r>
      <w:r w:rsidRPr="00933B4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933B4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համաձայնությամբ՝</w:t>
      </w:r>
      <w:r w:rsidRPr="00933B4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933B4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նոր</w:t>
      </w:r>
      <w:r w:rsidRPr="00933B4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933B4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պայմանագիր</w:t>
      </w:r>
      <w:r w:rsidRPr="00933B4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933B4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կնքելու</w:t>
      </w:r>
      <w:r w:rsidRPr="00933B4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933B4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</w:t>
      </w:r>
      <w:r w:rsidRPr="00933B4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, </w:t>
      </w:r>
      <w:r w:rsidRPr="00933B4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որը</w:t>
      </w:r>
      <w:r w:rsidRPr="00933B4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933B4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կհանդիսանա</w:t>
      </w:r>
      <w:r w:rsidRPr="00933B4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933B4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933B4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933B4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933B4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933B4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անբաժանելի</w:t>
      </w:r>
      <w:r w:rsidRPr="00933B4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933B4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մասը</w:t>
      </w:r>
      <w:r w:rsidRPr="00933B4C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 Կատարողի վավերապայմանների փոփոխության դեպքում սույն համաձայնագրի փոփոխություն չի կնքվում: Կատարողը նոր վավերապայմանների մասին գրավոր ծանուցում է Կենտրոնին:</w:t>
      </w:r>
    </w:p>
    <w:p w:rsidR="00E9549F" w:rsidRPr="00933B4C" w:rsidRDefault="00E9549F" w:rsidP="00933B4C">
      <w:pPr>
        <w:widowControl w:val="0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szCs w:val="24"/>
          <w:lang w:val="pt-BR"/>
        </w:rPr>
      </w:pPr>
      <w:r w:rsidRPr="00933B4C">
        <w:rPr>
          <w:rFonts w:ascii="GHEA Grapalat" w:hAnsi="GHEA Grapalat"/>
          <w:szCs w:val="24"/>
          <w:lang w:val="pt-BR"/>
        </w:rPr>
        <w:t>3.3</w:t>
      </w:r>
      <w:r w:rsidRPr="00933B4C">
        <w:rPr>
          <w:rFonts w:ascii="GHEA Grapalat" w:hAnsi="GHEA Grapalat"/>
          <w:szCs w:val="24"/>
          <w:lang w:val="pt-BR"/>
        </w:rPr>
        <w:tab/>
      </w:r>
      <w:r w:rsidRPr="00933B4C">
        <w:rPr>
          <w:rFonts w:ascii="GHEA Grapalat" w:hAnsi="GHEA Grapalat" w:cs="Sylfaen"/>
          <w:szCs w:val="24"/>
          <w:lang w:val="pt-BR"/>
        </w:rPr>
        <w:t>Սույն</w:t>
      </w:r>
      <w:r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Pr="00933B4C">
        <w:rPr>
          <w:rFonts w:ascii="GHEA Grapalat" w:hAnsi="GHEA Grapalat" w:cs="Sylfaen"/>
          <w:szCs w:val="24"/>
          <w:lang w:val="pt-BR"/>
        </w:rPr>
        <w:t>համաձայնագրի</w:t>
      </w:r>
      <w:r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Pr="00933B4C">
        <w:rPr>
          <w:rFonts w:ascii="GHEA Grapalat" w:hAnsi="GHEA Grapalat" w:cs="Sylfaen"/>
          <w:szCs w:val="24"/>
          <w:lang w:val="pt-BR"/>
        </w:rPr>
        <w:t>նկատմամբ</w:t>
      </w:r>
      <w:r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Pr="00933B4C">
        <w:rPr>
          <w:rFonts w:ascii="GHEA Grapalat" w:hAnsi="GHEA Grapalat" w:cs="Sylfaen"/>
          <w:szCs w:val="24"/>
          <w:lang w:val="pt-BR"/>
        </w:rPr>
        <w:t>կիրառվում</w:t>
      </w:r>
      <w:r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Pr="00933B4C">
        <w:rPr>
          <w:rFonts w:ascii="GHEA Grapalat" w:hAnsi="GHEA Grapalat" w:cs="Sylfaen"/>
          <w:szCs w:val="24"/>
          <w:lang w:val="pt-BR"/>
        </w:rPr>
        <w:t>է</w:t>
      </w:r>
      <w:r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Pr="00933B4C">
        <w:rPr>
          <w:rFonts w:ascii="GHEA Grapalat" w:hAnsi="GHEA Grapalat" w:cs="Sylfaen"/>
          <w:szCs w:val="24"/>
          <w:lang w:val="pt-BR"/>
        </w:rPr>
        <w:t>Հայաստանի</w:t>
      </w:r>
      <w:r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Pr="00933B4C">
        <w:rPr>
          <w:rFonts w:ascii="GHEA Grapalat" w:hAnsi="GHEA Grapalat" w:cs="Sylfaen"/>
          <w:szCs w:val="24"/>
          <w:lang w:val="pt-BR"/>
        </w:rPr>
        <w:t>Հանրապետության</w:t>
      </w:r>
      <w:r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Pr="00933B4C">
        <w:rPr>
          <w:rFonts w:ascii="GHEA Grapalat" w:hAnsi="GHEA Grapalat" w:cs="Sylfaen"/>
          <w:szCs w:val="24"/>
          <w:lang w:val="pt-BR"/>
        </w:rPr>
        <w:t>իրավունքը</w:t>
      </w:r>
      <w:r w:rsidRPr="00933B4C">
        <w:rPr>
          <w:rFonts w:ascii="GHEA Grapalat" w:hAnsi="GHEA Grapalat"/>
          <w:szCs w:val="24"/>
          <w:lang w:val="pt-BR"/>
        </w:rPr>
        <w:t>:</w:t>
      </w:r>
    </w:p>
    <w:p w:rsidR="00E9549F" w:rsidRPr="00933B4C" w:rsidRDefault="00E9549F" w:rsidP="00933B4C">
      <w:pPr>
        <w:pStyle w:val="BodyTextIndent3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933B4C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3.4</w:t>
      </w:r>
      <w:r w:rsidRPr="00933B4C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933B4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933B4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933B4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933B4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933B4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կապակցությամբ</w:t>
      </w:r>
      <w:r w:rsidRPr="00933B4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933B4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ծագած</w:t>
      </w:r>
      <w:r w:rsidRPr="00933B4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933B4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933B4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933B4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933B4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933B4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933B4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933B4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բանակցությունների</w:t>
      </w:r>
      <w:r w:rsidRPr="00933B4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933B4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միջոցով։</w:t>
      </w:r>
      <w:r w:rsidRPr="00933B4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933B4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Համաձայնություն</w:t>
      </w:r>
      <w:r w:rsidRPr="00933B4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933B4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ձեռք</w:t>
      </w:r>
      <w:r w:rsidRPr="00933B4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933B4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չբերելու</w:t>
      </w:r>
      <w:r w:rsidRPr="00933B4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933B4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դեպքում</w:t>
      </w:r>
      <w:r w:rsidRPr="00933B4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933B4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933B4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933B4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933B4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933B4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933B4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933B4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դատական</w:t>
      </w:r>
      <w:r w:rsidRPr="00933B4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933B4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կարգով</w:t>
      </w:r>
      <w:r w:rsidRPr="00933B4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` </w:t>
      </w:r>
      <w:r w:rsidRPr="00933B4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Հայաստանի</w:t>
      </w:r>
      <w:r w:rsidRPr="00933B4C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933B4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Հանրապետության</w:t>
      </w:r>
      <w:r w:rsidRPr="00933B4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933B4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դատարաններում</w:t>
      </w:r>
      <w:r w:rsidRPr="00933B4C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</w:t>
      </w:r>
    </w:p>
    <w:p w:rsidR="00E9549F" w:rsidRPr="00933B4C" w:rsidRDefault="00E9549F" w:rsidP="00933B4C">
      <w:pPr>
        <w:widowControl w:val="0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szCs w:val="24"/>
          <w:lang w:val="pt-BR"/>
        </w:rPr>
      </w:pPr>
      <w:r w:rsidRPr="00933B4C">
        <w:rPr>
          <w:rFonts w:ascii="GHEA Grapalat" w:hAnsi="GHEA Grapalat"/>
          <w:szCs w:val="24"/>
          <w:lang w:val="pt-BR"/>
        </w:rPr>
        <w:t>3.5</w:t>
      </w:r>
      <w:r w:rsidRPr="00933B4C">
        <w:rPr>
          <w:rFonts w:ascii="GHEA Grapalat" w:hAnsi="GHEA Grapalat"/>
          <w:szCs w:val="24"/>
          <w:lang w:val="pt-BR"/>
        </w:rPr>
        <w:tab/>
      </w:r>
      <w:r w:rsidRPr="00933B4C">
        <w:rPr>
          <w:rFonts w:ascii="GHEA Grapalat" w:hAnsi="GHEA Grapalat" w:cs="Sylfaen"/>
          <w:szCs w:val="24"/>
          <w:lang w:val="pt-BR"/>
        </w:rPr>
        <w:t>Սույն</w:t>
      </w:r>
      <w:r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Pr="00933B4C">
        <w:rPr>
          <w:rFonts w:ascii="GHEA Grapalat" w:hAnsi="GHEA Grapalat" w:cs="Sylfaen"/>
          <w:szCs w:val="24"/>
          <w:lang w:val="pt-BR"/>
        </w:rPr>
        <w:t>համաձայնագիրը</w:t>
      </w:r>
      <w:r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Pr="00933B4C">
        <w:rPr>
          <w:rFonts w:ascii="GHEA Grapalat" w:hAnsi="GHEA Grapalat" w:cs="Sylfaen"/>
          <w:szCs w:val="24"/>
          <w:lang w:val="pt-BR"/>
        </w:rPr>
        <w:t>կազմված</w:t>
      </w:r>
      <w:r w:rsidRPr="00933B4C">
        <w:rPr>
          <w:rFonts w:ascii="GHEA Grapalat" w:hAnsi="GHEA Grapalat" w:cs="Times Armenian"/>
          <w:szCs w:val="24"/>
          <w:lang w:val="pt-BR"/>
        </w:rPr>
        <w:t xml:space="preserve"> է 2 </w:t>
      </w:r>
      <w:r w:rsidRPr="00933B4C">
        <w:rPr>
          <w:rFonts w:ascii="GHEA Grapalat" w:hAnsi="GHEA Grapalat" w:cs="Sylfaen"/>
          <w:szCs w:val="24"/>
          <w:lang w:val="pt-BR"/>
        </w:rPr>
        <w:t>էջից</w:t>
      </w:r>
      <w:r w:rsidRPr="00933B4C">
        <w:rPr>
          <w:rFonts w:ascii="GHEA Grapalat" w:hAnsi="GHEA Grapalat" w:cs="Times Armenian"/>
          <w:szCs w:val="24"/>
          <w:lang w:val="pt-BR"/>
        </w:rPr>
        <w:t xml:space="preserve">, </w:t>
      </w:r>
      <w:r w:rsidRPr="00933B4C">
        <w:rPr>
          <w:rFonts w:ascii="GHEA Grapalat" w:hAnsi="GHEA Grapalat" w:cs="Sylfaen"/>
          <w:szCs w:val="24"/>
          <w:lang w:val="pt-BR"/>
        </w:rPr>
        <w:t>կնքվում</w:t>
      </w:r>
      <w:r w:rsidRPr="00933B4C">
        <w:rPr>
          <w:rFonts w:ascii="GHEA Grapalat" w:hAnsi="GHEA Grapalat" w:cs="Times Armenian"/>
          <w:szCs w:val="24"/>
          <w:lang w:val="pt-BR"/>
        </w:rPr>
        <w:t xml:space="preserve"> է </w:t>
      </w:r>
      <w:r w:rsidRPr="00933B4C">
        <w:rPr>
          <w:rFonts w:ascii="GHEA Grapalat" w:hAnsi="GHEA Grapalat" w:cs="Sylfaen"/>
          <w:szCs w:val="24"/>
          <w:lang w:val="pt-BR"/>
        </w:rPr>
        <w:t>երկու</w:t>
      </w:r>
      <w:r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Pr="00933B4C">
        <w:rPr>
          <w:rFonts w:ascii="GHEA Grapalat" w:hAnsi="GHEA Grapalat" w:cs="Sylfaen"/>
          <w:szCs w:val="24"/>
          <w:lang w:val="pt-BR"/>
        </w:rPr>
        <w:t>օրինակից</w:t>
      </w:r>
      <w:r w:rsidRPr="00933B4C">
        <w:rPr>
          <w:rFonts w:ascii="GHEA Grapalat" w:hAnsi="GHEA Grapalat" w:cs="Times Armenian"/>
          <w:szCs w:val="24"/>
          <w:lang w:val="pt-BR"/>
        </w:rPr>
        <w:t xml:space="preserve">, </w:t>
      </w:r>
      <w:r w:rsidRPr="00933B4C">
        <w:rPr>
          <w:rFonts w:ascii="GHEA Grapalat" w:hAnsi="GHEA Grapalat" w:cs="Sylfaen"/>
          <w:szCs w:val="24"/>
          <w:lang w:val="pt-BR"/>
        </w:rPr>
        <w:t>որոնք</w:t>
      </w:r>
      <w:r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Pr="00933B4C">
        <w:rPr>
          <w:rFonts w:ascii="GHEA Grapalat" w:hAnsi="GHEA Grapalat" w:cs="Sylfaen"/>
          <w:szCs w:val="24"/>
          <w:lang w:val="pt-BR"/>
        </w:rPr>
        <w:t>ունեն</w:t>
      </w:r>
      <w:r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Pr="00933B4C">
        <w:rPr>
          <w:rFonts w:ascii="GHEA Grapalat" w:hAnsi="GHEA Grapalat" w:cs="Sylfaen"/>
          <w:szCs w:val="24"/>
          <w:lang w:val="pt-BR"/>
        </w:rPr>
        <w:t>հավասարազոր</w:t>
      </w:r>
      <w:r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Pr="00933B4C">
        <w:rPr>
          <w:rFonts w:ascii="GHEA Grapalat" w:hAnsi="GHEA Grapalat" w:cs="Sylfaen"/>
          <w:szCs w:val="24"/>
          <w:lang w:val="pt-BR"/>
        </w:rPr>
        <w:t>իրավաբանական</w:t>
      </w:r>
      <w:r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Pr="00933B4C">
        <w:rPr>
          <w:rFonts w:ascii="GHEA Grapalat" w:hAnsi="GHEA Grapalat" w:cs="Sylfaen"/>
          <w:szCs w:val="24"/>
          <w:lang w:val="pt-BR"/>
        </w:rPr>
        <w:t>ուժ</w:t>
      </w:r>
      <w:r w:rsidRPr="00933B4C">
        <w:rPr>
          <w:rFonts w:ascii="GHEA Grapalat" w:hAnsi="GHEA Grapalat" w:cs="Times Armenian"/>
          <w:szCs w:val="24"/>
          <w:lang w:val="pt-BR"/>
        </w:rPr>
        <w:t xml:space="preserve">, </w:t>
      </w:r>
      <w:r w:rsidRPr="00933B4C">
        <w:rPr>
          <w:rFonts w:ascii="GHEA Grapalat" w:hAnsi="GHEA Grapalat" w:cs="Sylfaen"/>
          <w:szCs w:val="24"/>
          <w:lang w:val="pt-BR"/>
        </w:rPr>
        <w:t>յուրաքանչյուր</w:t>
      </w:r>
      <w:r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Pr="00933B4C">
        <w:rPr>
          <w:rFonts w:ascii="GHEA Grapalat" w:hAnsi="GHEA Grapalat" w:cs="Sylfaen"/>
          <w:szCs w:val="24"/>
          <w:lang w:val="pt-BR"/>
        </w:rPr>
        <w:t>կողմին</w:t>
      </w:r>
      <w:r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Pr="00933B4C">
        <w:rPr>
          <w:rFonts w:ascii="GHEA Grapalat" w:hAnsi="GHEA Grapalat" w:cs="Sylfaen"/>
          <w:szCs w:val="24"/>
          <w:lang w:val="pt-BR"/>
        </w:rPr>
        <w:t>տրվում</w:t>
      </w:r>
      <w:r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Pr="00933B4C">
        <w:rPr>
          <w:rFonts w:ascii="GHEA Grapalat" w:hAnsi="GHEA Grapalat" w:cs="Sylfaen"/>
          <w:szCs w:val="24"/>
          <w:lang w:val="pt-BR"/>
        </w:rPr>
        <w:t>է</w:t>
      </w:r>
      <w:r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Pr="00933B4C">
        <w:rPr>
          <w:rFonts w:ascii="GHEA Grapalat" w:hAnsi="GHEA Grapalat" w:cs="Sylfaen"/>
          <w:szCs w:val="24"/>
          <w:lang w:val="pt-BR"/>
        </w:rPr>
        <w:t>մեկական</w:t>
      </w:r>
      <w:r w:rsidRPr="00933B4C">
        <w:rPr>
          <w:rFonts w:ascii="GHEA Grapalat" w:hAnsi="GHEA Grapalat" w:cs="Times Armenian"/>
          <w:szCs w:val="24"/>
          <w:lang w:val="pt-BR"/>
        </w:rPr>
        <w:t xml:space="preserve"> </w:t>
      </w:r>
      <w:r w:rsidRPr="00933B4C">
        <w:rPr>
          <w:rFonts w:ascii="GHEA Grapalat" w:hAnsi="GHEA Grapalat" w:cs="Sylfaen"/>
          <w:szCs w:val="24"/>
          <w:lang w:val="pt-BR"/>
        </w:rPr>
        <w:t>օրինակ</w:t>
      </w:r>
      <w:r w:rsidRPr="00933B4C">
        <w:rPr>
          <w:rFonts w:ascii="GHEA Grapalat" w:hAnsi="GHEA Grapalat" w:cs="Times Armenian"/>
          <w:szCs w:val="24"/>
          <w:lang w:val="pt-BR"/>
        </w:rPr>
        <w:t>:</w:t>
      </w:r>
    </w:p>
    <w:p w:rsidR="00E9549F" w:rsidRPr="00933B4C" w:rsidRDefault="00E9549F" w:rsidP="00933B4C">
      <w:pPr>
        <w:widowControl w:val="0"/>
        <w:spacing w:line="276" w:lineRule="auto"/>
        <w:ind w:firstLine="720"/>
        <w:jc w:val="both"/>
        <w:rPr>
          <w:rFonts w:ascii="GHEA Grapalat" w:hAnsi="GHEA Grapalat"/>
          <w:b/>
          <w:szCs w:val="24"/>
          <w:lang w:val="pt-BR"/>
        </w:rPr>
      </w:pPr>
    </w:p>
    <w:p w:rsidR="00E9549F" w:rsidRPr="00933B4C" w:rsidRDefault="00E9549F" w:rsidP="00933B4C">
      <w:pPr>
        <w:pStyle w:val="BodyTextIndent2"/>
        <w:spacing w:line="276" w:lineRule="auto"/>
        <w:jc w:val="center"/>
        <w:rPr>
          <w:rFonts w:ascii="GHEA Grapalat" w:hAnsi="GHEA Grapalat"/>
          <w:b/>
          <w:szCs w:val="24"/>
          <w:lang w:val="pt-BR"/>
        </w:rPr>
      </w:pPr>
      <w:r w:rsidRPr="00933B4C">
        <w:rPr>
          <w:rFonts w:ascii="GHEA Grapalat" w:hAnsi="GHEA Grapalat"/>
          <w:b/>
          <w:szCs w:val="24"/>
          <w:lang w:val="pt-BR"/>
        </w:rPr>
        <w:t xml:space="preserve">4. </w:t>
      </w:r>
      <w:r w:rsidRPr="00933B4C">
        <w:rPr>
          <w:rFonts w:ascii="GHEA Grapalat" w:hAnsi="GHEA Grapalat" w:cs="Sylfaen"/>
          <w:b/>
          <w:szCs w:val="24"/>
          <w:lang w:val="pt-BR"/>
        </w:rPr>
        <w:t xml:space="preserve">Կողմերի հասցեները, բանկային վավերապայմանները </w:t>
      </w:r>
    </w:p>
    <w:p w:rsidR="00E9549F" w:rsidRPr="00933B4C" w:rsidRDefault="00E9549F" w:rsidP="00933B4C">
      <w:pPr>
        <w:widowControl w:val="0"/>
        <w:spacing w:line="276" w:lineRule="auto"/>
        <w:ind w:firstLine="720"/>
        <w:jc w:val="both"/>
        <w:rPr>
          <w:rFonts w:ascii="GHEA Grapalat" w:hAnsi="GHEA Grapalat"/>
          <w:szCs w:val="24"/>
          <w:lang w:val="ru-RU"/>
        </w:rPr>
      </w:pPr>
    </w:p>
    <w:tbl>
      <w:tblPr>
        <w:tblW w:w="12281" w:type="dxa"/>
        <w:tblInd w:w="-941" w:type="dxa"/>
        <w:tblLayout w:type="fixed"/>
        <w:tblLook w:val="0000" w:firstRow="0" w:lastRow="0" w:firstColumn="0" w:lastColumn="0" w:noHBand="0" w:noVBand="0"/>
      </w:tblPr>
      <w:tblGrid>
        <w:gridCol w:w="6089"/>
        <w:gridCol w:w="6192"/>
      </w:tblGrid>
      <w:tr w:rsidR="00E9549F" w:rsidRPr="00F926C5" w:rsidTr="00933B4C">
        <w:trPr>
          <w:trHeight w:val="84"/>
        </w:trPr>
        <w:tc>
          <w:tcPr>
            <w:tcW w:w="6089" w:type="dxa"/>
            <w:vAlign w:val="center"/>
          </w:tcPr>
          <w:p w:rsidR="00E9549F" w:rsidRPr="00933B4C" w:rsidRDefault="00E9549F" w:rsidP="00933B4C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pacing w:val="80"/>
                <w:szCs w:val="24"/>
                <w:lang w:val="pt-BR"/>
              </w:rPr>
            </w:pPr>
            <w:r w:rsidRPr="00933B4C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ԿԵՆՏՐՈՆ</w:t>
            </w:r>
          </w:p>
          <w:p w:rsidR="009F4EEC" w:rsidRPr="00933B4C" w:rsidRDefault="009F4EEC" w:rsidP="00933B4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933B4C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933B4C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933B4C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  <w:r w:rsidRPr="00933B4C">
              <w:rPr>
                <w:rFonts w:ascii="GHEA Grapalat" w:hAnsi="GHEA Grapalat" w:cs="Times Armenian"/>
                <w:szCs w:val="24"/>
                <w:lang w:val="pt-BR"/>
              </w:rPr>
              <w:t xml:space="preserve">, </w:t>
            </w:r>
            <w:r w:rsidRPr="00933B4C">
              <w:rPr>
                <w:rFonts w:ascii="GHEA Grapalat" w:hAnsi="GHEA Grapalat" w:cs="Sylfaen"/>
                <w:szCs w:val="24"/>
                <w:lang w:val="pt-BR"/>
              </w:rPr>
              <w:t>Կոմիտասի</w:t>
            </w:r>
            <w:r w:rsidRPr="00933B4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933B4C">
              <w:rPr>
                <w:rFonts w:ascii="GHEA Grapalat" w:hAnsi="GHEA Grapalat" w:cs="Sylfaen"/>
                <w:szCs w:val="24"/>
                <w:lang w:val="pt-BR"/>
              </w:rPr>
              <w:t>պող</w:t>
            </w:r>
            <w:r w:rsidRPr="00933B4C">
              <w:rPr>
                <w:rFonts w:ascii="GHEA Grapalat" w:hAnsi="GHEA Grapalat" w:cs="Times Armenian"/>
                <w:szCs w:val="24"/>
                <w:lang w:val="pt-BR"/>
              </w:rPr>
              <w:t>. 54</w:t>
            </w:r>
            <w:r w:rsidRPr="00933B4C">
              <w:rPr>
                <w:rFonts w:ascii="GHEA Grapalat" w:hAnsi="GHEA Grapalat" w:cs="Sylfaen"/>
                <w:szCs w:val="24"/>
                <w:lang w:val="pt-BR"/>
              </w:rPr>
              <w:t>բ</w:t>
            </w:r>
          </w:p>
          <w:p w:rsidR="009F4EEC" w:rsidRPr="00933B4C" w:rsidRDefault="009F4EEC" w:rsidP="00933B4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933B4C">
              <w:rPr>
                <w:rFonts w:ascii="GHEA Grapalat" w:hAnsi="GHEA Grapalat"/>
                <w:szCs w:val="24"/>
                <w:lang w:val="pt-BR"/>
              </w:rPr>
              <w:t>«</w:t>
            </w:r>
            <w:r w:rsidRPr="00933B4C">
              <w:rPr>
                <w:rFonts w:ascii="GHEA Grapalat" w:hAnsi="GHEA Grapalat" w:cs="Sylfaen"/>
                <w:szCs w:val="24"/>
                <w:lang w:val="pt-BR"/>
              </w:rPr>
              <w:t>Հայէկոնոմբանկ»</w:t>
            </w:r>
            <w:r w:rsidRPr="00933B4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933B4C">
              <w:rPr>
                <w:rFonts w:ascii="GHEA Grapalat" w:hAnsi="GHEA Grapalat" w:cs="Sylfaen"/>
                <w:szCs w:val="24"/>
                <w:lang w:val="pt-BR"/>
              </w:rPr>
              <w:t>Արաբկիրի</w:t>
            </w:r>
            <w:r w:rsidRPr="00933B4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933B4C">
              <w:rPr>
                <w:rFonts w:ascii="GHEA Grapalat" w:hAnsi="GHEA Grapalat" w:cs="Sylfaen"/>
                <w:szCs w:val="24"/>
                <w:lang w:val="pt-BR"/>
              </w:rPr>
              <w:t>մ</w:t>
            </w:r>
            <w:r w:rsidRPr="00933B4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933B4C">
              <w:rPr>
                <w:rFonts w:ascii="GHEA Grapalat" w:hAnsi="GHEA Grapalat" w:cs="Sylfaen"/>
                <w:szCs w:val="24"/>
                <w:lang w:val="pt-BR"/>
              </w:rPr>
              <w:t>ճ</w:t>
            </w:r>
          </w:p>
          <w:p w:rsidR="009F4EEC" w:rsidRPr="00933B4C" w:rsidRDefault="009F4EEC" w:rsidP="00933B4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933B4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933B4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933B4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933B4C">
              <w:rPr>
                <w:rFonts w:ascii="GHEA Grapalat" w:hAnsi="GHEA Grapalat" w:cs="Times Armenian"/>
                <w:szCs w:val="24"/>
                <w:lang w:val="pt-BR"/>
              </w:rPr>
              <w:t xml:space="preserve"> 16305856128</w:t>
            </w:r>
            <w:r w:rsidRPr="00933B4C">
              <w:rPr>
                <w:rFonts w:ascii="GHEA Grapalat" w:hAnsi="GHEA Grapalat"/>
                <w:szCs w:val="24"/>
                <w:lang w:val="pt-BR"/>
              </w:rPr>
              <w:t>9</w:t>
            </w:r>
          </w:p>
          <w:p w:rsidR="00E9549F" w:rsidRPr="00933B4C" w:rsidRDefault="009F4EEC" w:rsidP="00933B4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933B4C">
              <w:rPr>
                <w:rFonts w:ascii="GHEA Grapalat" w:hAnsi="GHEA Grapalat"/>
                <w:szCs w:val="24"/>
                <w:lang w:val="pt-BR"/>
              </w:rPr>
              <w:t xml:space="preserve">էլ. հասցեն` </w:t>
            </w:r>
            <w:hyperlink r:id="rId6" w:history="1">
              <w:r w:rsidRPr="00933B4C">
                <w:rPr>
                  <w:rStyle w:val="Hyperlink"/>
                  <w:rFonts w:ascii="GHEA Grapalat" w:hAnsi="GHEA Grapalat"/>
                  <w:szCs w:val="24"/>
                  <w:lang w:val="pt-BR"/>
                </w:rPr>
                <w:t>gak</w:t>
              </w:r>
              <w:r w:rsidRPr="00933B4C">
                <w:rPr>
                  <w:rStyle w:val="Hyperlink"/>
                  <w:rFonts w:ascii="GHEA Grapalat" w:hAnsi="GHEA Grapalat"/>
                  <w:szCs w:val="24"/>
                  <w:lang w:val="es-ES"/>
                </w:rPr>
                <w:t>@armeps.am</w:t>
              </w:r>
            </w:hyperlink>
          </w:p>
          <w:p w:rsidR="00E9549F" w:rsidRPr="00933B4C" w:rsidRDefault="00E9549F" w:rsidP="00933B4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E9549F" w:rsidRPr="00933B4C" w:rsidRDefault="00E9549F" w:rsidP="00933B4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F125BB" w:rsidRPr="00933B4C" w:rsidRDefault="00F125BB" w:rsidP="00933B4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F125BB" w:rsidRPr="00933B4C" w:rsidRDefault="00F125BB" w:rsidP="00933B4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E9549F" w:rsidRPr="00933B4C" w:rsidRDefault="00E9549F" w:rsidP="00933B4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E9549F" w:rsidRPr="00933B4C" w:rsidRDefault="00E9549F" w:rsidP="00933B4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933B4C">
              <w:rPr>
                <w:rFonts w:ascii="GHEA Grapalat" w:hAnsi="GHEA Grapalat"/>
                <w:szCs w:val="24"/>
                <w:lang w:val="pt-BR"/>
              </w:rPr>
              <w:t>---------------------------------</w:t>
            </w:r>
          </w:p>
          <w:p w:rsidR="00E9549F" w:rsidRPr="00933B4C" w:rsidRDefault="00E9549F" w:rsidP="00933B4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vertAlign w:val="superscript"/>
                <w:lang w:val="pt-BR"/>
              </w:rPr>
            </w:pPr>
            <w:r w:rsidRPr="00933B4C">
              <w:rPr>
                <w:rFonts w:ascii="GHEA Grapalat" w:hAnsi="GHEA Grapalat"/>
                <w:szCs w:val="24"/>
                <w:vertAlign w:val="superscript"/>
                <w:lang w:val="pt-BR"/>
              </w:rPr>
              <w:t>(</w:t>
            </w:r>
            <w:r w:rsidRPr="00933B4C">
              <w:rPr>
                <w:rFonts w:ascii="GHEA Grapalat" w:hAnsi="GHEA Grapalat" w:cs="Sylfaen"/>
                <w:szCs w:val="24"/>
                <w:vertAlign w:val="superscript"/>
                <w:lang w:val="pt-BR"/>
              </w:rPr>
              <w:t>ստորագրություն</w:t>
            </w:r>
            <w:r w:rsidRPr="00933B4C">
              <w:rPr>
                <w:rFonts w:ascii="GHEA Grapalat" w:hAnsi="GHEA Grapalat"/>
                <w:szCs w:val="24"/>
                <w:vertAlign w:val="superscript"/>
                <w:lang w:val="pt-BR"/>
              </w:rPr>
              <w:t>)</w:t>
            </w:r>
          </w:p>
          <w:p w:rsidR="00E9549F" w:rsidRPr="004D0A15" w:rsidRDefault="00933B4C" w:rsidP="00933B4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vertAlign w:val="superscript"/>
                <w:lang w:val="pt-BR"/>
              </w:rPr>
            </w:pPr>
            <w:r w:rsidRPr="00933B4C">
              <w:rPr>
                <w:rFonts w:ascii="GHEA Grapalat" w:hAnsi="GHEA Grapalat"/>
                <w:szCs w:val="24"/>
              </w:rPr>
              <w:t>Մ</w:t>
            </w:r>
            <w:r w:rsidRPr="004D0A15">
              <w:rPr>
                <w:rFonts w:ascii="GHEA Grapalat" w:hAnsi="GHEA Grapalat"/>
                <w:szCs w:val="24"/>
                <w:lang w:val="pt-BR"/>
              </w:rPr>
              <w:t xml:space="preserve">. </w:t>
            </w:r>
            <w:r w:rsidRPr="00933B4C">
              <w:rPr>
                <w:rFonts w:ascii="GHEA Grapalat" w:hAnsi="GHEA Grapalat"/>
                <w:szCs w:val="24"/>
              </w:rPr>
              <w:t>Անանյան</w:t>
            </w:r>
          </w:p>
          <w:p w:rsidR="00E9549F" w:rsidRPr="00933B4C" w:rsidRDefault="00E9549F" w:rsidP="00933B4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933B4C">
              <w:rPr>
                <w:rFonts w:ascii="GHEA Grapalat" w:hAnsi="GHEA Grapalat" w:cs="Sylfaen"/>
                <w:szCs w:val="24"/>
                <w:lang w:val="pt-BR"/>
              </w:rPr>
              <w:t>Կ</w:t>
            </w:r>
            <w:r w:rsidRPr="00933B4C">
              <w:rPr>
                <w:rFonts w:ascii="GHEA Grapalat" w:hAnsi="GHEA Grapalat" w:cs="Times Armenian"/>
                <w:szCs w:val="24"/>
                <w:lang w:val="pt-BR"/>
              </w:rPr>
              <w:t>.</w:t>
            </w:r>
            <w:r w:rsidRPr="00933B4C">
              <w:rPr>
                <w:rFonts w:ascii="GHEA Grapalat" w:hAnsi="GHEA Grapalat" w:cs="Sylfaen"/>
                <w:szCs w:val="24"/>
                <w:lang w:val="pt-BR"/>
              </w:rPr>
              <w:t>Տ.</w:t>
            </w:r>
          </w:p>
        </w:tc>
        <w:tc>
          <w:tcPr>
            <w:tcW w:w="6192" w:type="dxa"/>
            <w:vAlign w:val="center"/>
          </w:tcPr>
          <w:p w:rsidR="00E9549F" w:rsidRPr="00933B4C" w:rsidRDefault="00777378" w:rsidP="00933B4C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Cs w:val="24"/>
                <w:lang w:val="pt-BR"/>
              </w:rPr>
            </w:pPr>
            <w:r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 xml:space="preserve">  </w:t>
            </w:r>
            <w:r w:rsidR="00E9549F" w:rsidRPr="00933B4C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ԿԱՏԱՐՈՂ</w:t>
            </w:r>
          </w:p>
          <w:p w:rsidR="00912119" w:rsidRPr="001A7AA7" w:rsidRDefault="00912119" w:rsidP="00912119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>Վայոց Ձորի մարզ, գ. Զառիթափ փ. 23/4</w:t>
            </w:r>
          </w:p>
          <w:p w:rsidR="00912119" w:rsidRPr="001A7AA7" w:rsidRDefault="00912119" w:rsidP="00912119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1A7AA7">
              <w:rPr>
                <w:rFonts w:ascii="GHEA Grapalat" w:hAnsi="GHEA Grapalat"/>
                <w:szCs w:val="24"/>
                <w:lang w:val="pt-BR"/>
              </w:rPr>
              <w:t>«</w:t>
            </w:r>
            <w:r>
              <w:rPr>
                <w:rFonts w:ascii="GHEA Grapalat" w:hAnsi="GHEA Grapalat"/>
                <w:szCs w:val="24"/>
              </w:rPr>
              <w:t>Յունիբանկ</w:t>
            </w:r>
            <w:r w:rsidRPr="001A7AA7">
              <w:rPr>
                <w:rFonts w:ascii="GHEA Grapalat" w:hAnsi="GHEA Grapalat"/>
                <w:szCs w:val="24"/>
                <w:lang w:val="pt-BR"/>
              </w:rPr>
              <w:t xml:space="preserve">» </w:t>
            </w:r>
            <w:r>
              <w:rPr>
                <w:rFonts w:ascii="GHEA Grapalat" w:hAnsi="GHEA Grapalat"/>
                <w:szCs w:val="24"/>
                <w:lang w:val="pt-BR"/>
              </w:rPr>
              <w:t>Բ</w:t>
            </w:r>
            <w:r w:rsidRPr="001A7AA7">
              <w:rPr>
                <w:rFonts w:ascii="GHEA Grapalat" w:hAnsi="GHEA Grapalat"/>
                <w:szCs w:val="24"/>
                <w:lang w:val="pt-BR"/>
              </w:rPr>
              <w:t>ԲԸ</w:t>
            </w:r>
          </w:p>
          <w:p w:rsidR="00912119" w:rsidRPr="001A7AA7" w:rsidRDefault="00912119" w:rsidP="00912119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1A7AA7">
              <w:rPr>
                <w:rFonts w:ascii="GHEA Grapalat" w:hAnsi="GHEA Grapalat"/>
                <w:szCs w:val="24"/>
                <w:lang w:val="pt-BR"/>
              </w:rPr>
              <w:t xml:space="preserve">Հ/Հ </w:t>
            </w:r>
            <w:r>
              <w:rPr>
                <w:rFonts w:ascii="GHEA Grapalat" w:hAnsi="GHEA Grapalat"/>
                <w:szCs w:val="24"/>
                <w:lang w:val="pt-BR"/>
              </w:rPr>
              <w:t>24145004854100</w:t>
            </w:r>
          </w:p>
          <w:p w:rsidR="00912119" w:rsidRPr="001A7AA7" w:rsidRDefault="00912119" w:rsidP="00912119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1A7AA7">
              <w:rPr>
                <w:rFonts w:ascii="GHEA Grapalat" w:hAnsi="GHEA Grapalat"/>
                <w:szCs w:val="24"/>
                <w:lang w:val="pt-BR"/>
              </w:rPr>
              <w:t xml:space="preserve">ՀՎՀՀ </w:t>
            </w:r>
            <w:r>
              <w:rPr>
                <w:rFonts w:ascii="GHEA Grapalat" w:hAnsi="GHEA Grapalat"/>
                <w:szCs w:val="24"/>
                <w:lang w:val="pt-BR"/>
              </w:rPr>
              <w:t>09104083</w:t>
            </w:r>
          </w:p>
          <w:p w:rsidR="00912119" w:rsidRPr="001A7AA7" w:rsidRDefault="00912119" w:rsidP="00912119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1A7AA7">
              <w:rPr>
                <w:rFonts w:ascii="GHEA Grapalat" w:hAnsi="GHEA Grapalat"/>
                <w:szCs w:val="24"/>
                <w:lang w:val="pt-BR"/>
              </w:rPr>
              <w:t xml:space="preserve">էլ. հասցեն` </w:t>
            </w:r>
            <w:r w:rsidR="00383B12">
              <w:rPr>
                <w:rFonts w:ascii="GHEA Grapalat" w:hAnsi="GHEA Grapalat"/>
                <w:szCs w:val="24"/>
                <w:lang w:val="pt-BR"/>
              </w:rPr>
              <w:t>info@ragnumllc.am</w:t>
            </w:r>
            <w:bookmarkStart w:id="0" w:name="_GoBack"/>
            <w:bookmarkEnd w:id="0"/>
          </w:p>
          <w:p w:rsidR="00912119" w:rsidRPr="001A7AA7" w:rsidRDefault="00912119" w:rsidP="00912119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1A7AA7">
              <w:rPr>
                <w:rFonts w:ascii="GHEA Grapalat" w:hAnsi="GHEA Grapalat"/>
                <w:szCs w:val="24"/>
                <w:lang w:val="pt-BR"/>
              </w:rPr>
              <w:t xml:space="preserve">Հեռ. </w:t>
            </w:r>
            <w:bookmarkStart w:id="1" w:name="OLE_LINK1"/>
            <w:r w:rsidRPr="001A7AA7">
              <w:rPr>
                <w:rFonts w:ascii="GHEA Grapalat" w:hAnsi="GHEA Grapalat"/>
                <w:szCs w:val="24"/>
                <w:lang w:val="pt-BR"/>
              </w:rPr>
              <w:t>(0</w:t>
            </w:r>
            <w:r>
              <w:rPr>
                <w:rFonts w:ascii="GHEA Grapalat" w:hAnsi="GHEA Grapalat"/>
                <w:szCs w:val="24"/>
                <w:lang w:val="pt-BR"/>
              </w:rPr>
              <w:t>55</w:t>
            </w:r>
            <w:r w:rsidRPr="001A7AA7">
              <w:rPr>
                <w:rFonts w:ascii="GHEA Grapalat" w:hAnsi="GHEA Grapalat"/>
                <w:szCs w:val="24"/>
                <w:lang w:val="pt-BR"/>
              </w:rPr>
              <w:t>)</w:t>
            </w:r>
            <w:bookmarkEnd w:id="1"/>
            <w:r w:rsidRPr="001A7AA7"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r>
              <w:rPr>
                <w:rFonts w:ascii="GHEA Grapalat" w:hAnsi="GHEA Grapalat"/>
                <w:szCs w:val="24"/>
                <w:lang w:val="pt-BR"/>
              </w:rPr>
              <w:t>434955</w:t>
            </w:r>
          </w:p>
          <w:p w:rsidR="00912119" w:rsidRPr="001A7AA7" w:rsidRDefault="00912119" w:rsidP="00912119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912119" w:rsidRDefault="00912119" w:rsidP="00912119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912119" w:rsidRDefault="00912119" w:rsidP="00912119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912119" w:rsidRPr="001A7AA7" w:rsidRDefault="00912119" w:rsidP="00912119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1A7AA7">
              <w:rPr>
                <w:rFonts w:ascii="GHEA Grapalat" w:hAnsi="GHEA Grapalat"/>
                <w:szCs w:val="24"/>
                <w:lang w:val="pt-BR"/>
              </w:rPr>
              <w:t>--------------------------------</w:t>
            </w:r>
          </w:p>
          <w:p w:rsidR="00912119" w:rsidRPr="001A7AA7" w:rsidRDefault="00912119" w:rsidP="00912119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vertAlign w:val="superscript"/>
                <w:lang w:val="pt-BR"/>
              </w:rPr>
            </w:pPr>
            <w:r w:rsidRPr="001A7AA7">
              <w:rPr>
                <w:rFonts w:ascii="GHEA Grapalat" w:hAnsi="GHEA Grapalat"/>
                <w:szCs w:val="24"/>
                <w:vertAlign w:val="superscript"/>
                <w:lang w:val="pt-BR"/>
              </w:rPr>
              <w:t>(</w:t>
            </w:r>
            <w:r w:rsidRPr="001A7AA7">
              <w:rPr>
                <w:rFonts w:ascii="GHEA Grapalat" w:hAnsi="GHEA Grapalat" w:cs="Sylfaen"/>
                <w:szCs w:val="24"/>
                <w:vertAlign w:val="superscript"/>
                <w:lang w:val="pt-BR"/>
              </w:rPr>
              <w:t>ստորագրություն</w:t>
            </w:r>
          </w:p>
          <w:p w:rsidR="00912119" w:rsidRPr="00B47A6E" w:rsidRDefault="00912119" w:rsidP="00912119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szCs w:val="24"/>
                <w:lang w:val="pt-BR"/>
              </w:rPr>
            </w:pPr>
            <w:r>
              <w:rPr>
                <w:rFonts w:ascii="GHEA Grapalat" w:hAnsi="GHEA Grapalat" w:cs="Sylfaen"/>
                <w:szCs w:val="24"/>
                <w:lang w:val="pt-BR"/>
              </w:rPr>
              <w:t>Մ</w:t>
            </w:r>
            <w:r w:rsidRPr="001A7AA7">
              <w:rPr>
                <w:rFonts w:ascii="GHEA Grapalat" w:hAnsi="GHEA Grapalat" w:cs="Sylfaen"/>
                <w:szCs w:val="24"/>
                <w:lang w:val="pt-BR"/>
              </w:rPr>
              <w:t xml:space="preserve">. </w:t>
            </w:r>
            <w:r>
              <w:rPr>
                <w:rFonts w:ascii="GHEA Grapalat" w:hAnsi="GHEA Grapalat" w:cs="Sylfaen"/>
                <w:szCs w:val="24"/>
                <w:lang w:val="pt-BR"/>
              </w:rPr>
              <w:t>Գաբրիել</w:t>
            </w:r>
            <w:r w:rsidRPr="001A7AA7">
              <w:rPr>
                <w:rFonts w:ascii="GHEA Grapalat" w:hAnsi="GHEA Grapalat" w:cs="Sylfaen"/>
                <w:szCs w:val="24"/>
                <w:lang w:val="pt-BR"/>
              </w:rPr>
              <w:t>յան</w:t>
            </w:r>
          </w:p>
          <w:p w:rsidR="00E9549F" w:rsidRPr="00933B4C" w:rsidRDefault="00B62E49" w:rsidP="002E7ED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933B4C">
              <w:rPr>
                <w:rFonts w:ascii="GHEA Grapalat" w:hAnsi="GHEA Grapalat" w:cs="Sylfaen"/>
                <w:szCs w:val="24"/>
                <w:lang w:val="pt-BR"/>
              </w:rPr>
              <w:t>Կ</w:t>
            </w:r>
            <w:r w:rsidRPr="00933B4C">
              <w:rPr>
                <w:rFonts w:ascii="GHEA Grapalat" w:hAnsi="GHEA Grapalat" w:cs="Times Armenian"/>
                <w:szCs w:val="24"/>
                <w:lang w:val="pt-BR"/>
              </w:rPr>
              <w:t>.</w:t>
            </w:r>
            <w:r w:rsidRPr="00933B4C">
              <w:rPr>
                <w:rFonts w:ascii="GHEA Grapalat" w:hAnsi="GHEA Grapalat" w:cs="Sylfaen"/>
                <w:szCs w:val="24"/>
                <w:lang w:val="pt-BR"/>
              </w:rPr>
              <w:t>Տ.</w:t>
            </w:r>
          </w:p>
        </w:tc>
      </w:tr>
    </w:tbl>
    <w:p w:rsidR="00E9549F" w:rsidRDefault="00E9549F" w:rsidP="00E9549F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Cs w:val="24"/>
          <w:lang w:val="pt-BR"/>
        </w:rPr>
      </w:pPr>
    </w:p>
    <w:p w:rsidR="005E7106" w:rsidRPr="00E9549F" w:rsidRDefault="005E7106" w:rsidP="00E9549F">
      <w:pPr>
        <w:rPr>
          <w:lang w:val="pt-BR"/>
        </w:rPr>
      </w:pPr>
    </w:p>
    <w:sectPr w:rsidR="005E7106" w:rsidRPr="00E9549F" w:rsidSect="00933B4C">
      <w:pgSz w:w="12240" w:h="15840"/>
      <w:pgMar w:top="450" w:right="540" w:bottom="1134" w:left="6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26EF" w:usb1="5000205B" w:usb2="0000008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49F"/>
    <w:rsid w:val="00020388"/>
    <w:rsid w:val="00026983"/>
    <w:rsid w:val="00053198"/>
    <w:rsid w:val="000615A0"/>
    <w:rsid w:val="000F7414"/>
    <w:rsid w:val="0010094D"/>
    <w:rsid w:val="0011754F"/>
    <w:rsid w:val="001563F4"/>
    <w:rsid w:val="00157198"/>
    <w:rsid w:val="00164FF5"/>
    <w:rsid w:val="001A558D"/>
    <w:rsid w:val="001B211A"/>
    <w:rsid w:val="001B5A33"/>
    <w:rsid w:val="001C767E"/>
    <w:rsid w:val="0023282C"/>
    <w:rsid w:val="00237AA9"/>
    <w:rsid w:val="002A0D83"/>
    <w:rsid w:val="002A3499"/>
    <w:rsid w:val="002B5681"/>
    <w:rsid w:val="002E7193"/>
    <w:rsid w:val="002E7EDD"/>
    <w:rsid w:val="00321F15"/>
    <w:rsid w:val="00323BB6"/>
    <w:rsid w:val="0036243B"/>
    <w:rsid w:val="00383B12"/>
    <w:rsid w:val="00392269"/>
    <w:rsid w:val="00393C8C"/>
    <w:rsid w:val="003A7FE2"/>
    <w:rsid w:val="003D59B1"/>
    <w:rsid w:val="00414870"/>
    <w:rsid w:val="0042681F"/>
    <w:rsid w:val="00431D38"/>
    <w:rsid w:val="0045337F"/>
    <w:rsid w:val="00477D6A"/>
    <w:rsid w:val="0049062C"/>
    <w:rsid w:val="004A2343"/>
    <w:rsid w:val="004D0A15"/>
    <w:rsid w:val="004F4C01"/>
    <w:rsid w:val="004F74E4"/>
    <w:rsid w:val="005D5AE0"/>
    <w:rsid w:val="005E7106"/>
    <w:rsid w:val="005F0E58"/>
    <w:rsid w:val="00611809"/>
    <w:rsid w:val="006400E0"/>
    <w:rsid w:val="00644752"/>
    <w:rsid w:val="00682F10"/>
    <w:rsid w:val="00683239"/>
    <w:rsid w:val="00700967"/>
    <w:rsid w:val="00700FCD"/>
    <w:rsid w:val="0070207E"/>
    <w:rsid w:val="007029C2"/>
    <w:rsid w:val="00777378"/>
    <w:rsid w:val="007D5FDF"/>
    <w:rsid w:val="00814F29"/>
    <w:rsid w:val="00834FB2"/>
    <w:rsid w:val="00841F81"/>
    <w:rsid w:val="00912119"/>
    <w:rsid w:val="00914ED8"/>
    <w:rsid w:val="009170D4"/>
    <w:rsid w:val="00930A70"/>
    <w:rsid w:val="00933B4C"/>
    <w:rsid w:val="00943B6C"/>
    <w:rsid w:val="009524A4"/>
    <w:rsid w:val="00980661"/>
    <w:rsid w:val="009F4EEC"/>
    <w:rsid w:val="009F5636"/>
    <w:rsid w:val="00A2658B"/>
    <w:rsid w:val="00A26605"/>
    <w:rsid w:val="00A52C7B"/>
    <w:rsid w:val="00A82DB3"/>
    <w:rsid w:val="00AF1DED"/>
    <w:rsid w:val="00B12F08"/>
    <w:rsid w:val="00B2713E"/>
    <w:rsid w:val="00B62E49"/>
    <w:rsid w:val="00B71051"/>
    <w:rsid w:val="00B85332"/>
    <w:rsid w:val="00BB679E"/>
    <w:rsid w:val="00BC2D06"/>
    <w:rsid w:val="00BD6A3C"/>
    <w:rsid w:val="00BE7AF9"/>
    <w:rsid w:val="00C215C9"/>
    <w:rsid w:val="00C35763"/>
    <w:rsid w:val="00C648E2"/>
    <w:rsid w:val="00CA2E48"/>
    <w:rsid w:val="00CC1ACC"/>
    <w:rsid w:val="00CC4482"/>
    <w:rsid w:val="00CC65F8"/>
    <w:rsid w:val="00CD4C85"/>
    <w:rsid w:val="00D3376F"/>
    <w:rsid w:val="00D41A01"/>
    <w:rsid w:val="00D639EF"/>
    <w:rsid w:val="00DF1CAE"/>
    <w:rsid w:val="00DF248D"/>
    <w:rsid w:val="00E03346"/>
    <w:rsid w:val="00E70D2E"/>
    <w:rsid w:val="00E72DA8"/>
    <w:rsid w:val="00E80F64"/>
    <w:rsid w:val="00E81690"/>
    <w:rsid w:val="00E8178A"/>
    <w:rsid w:val="00E829C8"/>
    <w:rsid w:val="00E92A9D"/>
    <w:rsid w:val="00E9549F"/>
    <w:rsid w:val="00EB6A7F"/>
    <w:rsid w:val="00EE7B2F"/>
    <w:rsid w:val="00F12210"/>
    <w:rsid w:val="00F125BB"/>
    <w:rsid w:val="00F36CB6"/>
    <w:rsid w:val="00F732F9"/>
    <w:rsid w:val="00F926C5"/>
    <w:rsid w:val="00F9374F"/>
    <w:rsid w:val="00FC4799"/>
    <w:rsid w:val="00FF1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49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E9549F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E9549F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E9549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E9549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basedOn w:val="DefaultParagraphFont"/>
    <w:uiPriority w:val="99"/>
    <w:unhideWhenUsed/>
    <w:rsid w:val="00B12F0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49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E9549F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E9549F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E9549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E9549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basedOn w:val="DefaultParagraphFont"/>
    <w:uiPriority w:val="99"/>
    <w:unhideWhenUsed/>
    <w:rsid w:val="00B12F0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7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ak@armeps.a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533</Words>
  <Characters>3040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Gak</dc:creator>
  <cp:lastModifiedBy>Armine Hovhannisyan</cp:lastModifiedBy>
  <cp:revision>2</cp:revision>
  <cp:lastPrinted>2016-02-19T05:48:00Z</cp:lastPrinted>
  <dcterms:created xsi:type="dcterms:W3CDTF">2016-03-01T14:17:00Z</dcterms:created>
  <dcterms:modified xsi:type="dcterms:W3CDTF">2016-03-01T14:17:00Z</dcterms:modified>
</cp:coreProperties>
</file>